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AAC" w:rsidRPr="00F72336" w:rsidRDefault="00D11AAC" w:rsidP="00D11AAC">
      <w:pPr>
        <w:pBdr>
          <w:bottom w:val="single" w:sz="12" w:space="1" w:color="auto"/>
        </w:pBdr>
        <w:spacing w:after="0" w:line="240" w:lineRule="auto"/>
        <w:jc w:val="center"/>
        <w:rPr>
          <w:rFonts w:ascii="Trebuchet MS" w:eastAsia="Times New Roman" w:hAnsi="Trebuchet MS" w:cs="Times New Roman"/>
          <w:b/>
          <w:color w:val="0000FF"/>
          <w:sz w:val="24"/>
          <w:szCs w:val="24"/>
          <w:lang w:eastAsia="pl-PL"/>
        </w:rPr>
      </w:pPr>
      <w:r w:rsidRPr="00F72336">
        <w:rPr>
          <w:rFonts w:ascii="Trebuchet MS" w:eastAsia="Times New Roman" w:hAnsi="Trebuchet MS" w:cs="Times New Roman"/>
          <w:b/>
          <w:color w:val="0000FF"/>
          <w:sz w:val="24"/>
          <w:szCs w:val="24"/>
          <w:lang w:eastAsia="pl-PL"/>
        </w:rPr>
        <w:t>Rada Imigrantów i Imigrantek</w:t>
      </w:r>
    </w:p>
    <w:p w:rsidR="00D11AAC" w:rsidRPr="00F72336" w:rsidRDefault="00D11AAC" w:rsidP="00D11AAC">
      <w:pPr>
        <w:spacing w:after="0"/>
        <w:jc w:val="center"/>
        <w:rPr>
          <w:rFonts w:ascii="Trebuchet MS" w:eastAsia="Times New Roman" w:hAnsi="Trebuchet MS" w:cs="Times New Roman"/>
          <w:b/>
          <w:bCs/>
          <w:sz w:val="24"/>
          <w:szCs w:val="24"/>
          <w:lang w:eastAsia="pl-PL"/>
        </w:rPr>
      </w:pPr>
    </w:p>
    <w:p w:rsidR="00D11AAC" w:rsidRPr="00F72336" w:rsidRDefault="00D11AAC" w:rsidP="00D11AAC">
      <w:pPr>
        <w:spacing w:after="0"/>
        <w:jc w:val="center"/>
        <w:rPr>
          <w:rFonts w:ascii="Trebuchet MS" w:eastAsia="Times New Roman" w:hAnsi="Trebuchet MS" w:cs="Times New Roman"/>
          <w:b/>
          <w:bCs/>
          <w:sz w:val="24"/>
          <w:szCs w:val="24"/>
          <w:lang w:eastAsia="pl-PL"/>
        </w:rPr>
      </w:pPr>
      <w:r>
        <w:rPr>
          <w:rFonts w:ascii="Trebuchet MS" w:eastAsia="Times New Roman" w:hAnsi="Trebuchet MS" w:cs="Times New Roman"/>
          <w:b/>
          <w:bCs/>
          <w:sz w:val="24"/>
          <w:szCs w:val="24"/>
          <w:lang w:eastAsia="pl-PL"/>
        </w:rPr>
        <w:t xml:space="preserve">Protokół z </w:t>
      </w:r>
      <w:r>
        <w:rPr>
          <w:rFonts w:ascii="Trebuchet MS" w:eastAsia="Times New Roman" w:hAnsi="Trebuchet MS" w:cs="Times New Roman"/>
          <w:b/>
          <w:bCs/>
          <w:sz w:val="24"/>
          <w:szCs w:val="24"/>
          <w:lang w:eastAsia="pl-PL"/>
        </w:rPr>
        <w:t xml:space="preserve">jedenastego </w:t>
      </w:r>
      <w:r w:rsidRPr="00F72336">
        <w:rPr>
          <w:rFonts w:ascii="Trebuchet MS" w:eastAsia="Times New Roman" w:hAnsi="Trebuchet MS" w:cs="Times New Roman"/>
          <w:b/>
          <w:bCs/>
          <w:sz w:val="24"/>
          <w:szCs w:val="24"/>
          <w:lang w:eastAsia="pl-PL"/>
        </w:rPr>
        <w:t>posiedzenia</w:t>
      </w:r>
    </w:p>
    <w:p w:rsidR="00D11AAC" w:rsidRPr="00F72336" w:rsidRDefault="00D11AAC" w:rsidP="00D11AAC">
      <w:pPr>
        <w:spacing w:after="0"/>
        <w:jc w:val="center"/>
        <w:rPr>
          <w:rFonts w:ascii="Trebuchet MS" w:eastAsia="Times New Roman" w:hAnsi="Trebuchet MS" w:cs="Times New Roman"/>
          <w:b/>
          <w:bCs/>
          <w:sz w:val="24"/>
          <w:szCs w:val="24"/>
          <w:lang w:eastAsia="pl-PL"/>
        </w:rPr>
      </w:pPr>
      <w:r w:rsidRPr="00F72336">
        <w:rPr>
          <w:rFonts w:ascii="Trebuchet MS" w:eastAsia="Times New Roman" w:hAnsi="Trebuchet MS" w:cs="Times New Roman"/>
          <w:b/>
          <w:bCs/>
          <w:sz w:val="24"/>
          <w:szCs w:val="24"/>
          <w:lang w:eastAsia="pl-PL"/>
        </w:rPr>
        <w:t>Rady Imigrantów i Imigrantek I kadencji</w:t>
      </w:r>
    </w:p>
    <w:p w:rsidR="00D11AAC" w:rsidRPr="00F11963" w:rsidRDefault="00D11AAC" w:rsidP="00D11AAC">
      <w:pPr>
        <w:spacing w:after="0"/>
        <w:jc w:val="center"/>
        <w:rPr>
          <w:rFonts w:ascii="Trebuchet MS" w:eastAsia="Times New Roman" w:hAnsi="Trebuchet MS" w:cs="Times New Roman"/>
          <w:b/>
          <w:bCs/>
          <w:sz w:val="24"/>
          <w:szCs w:val="24"/>
          <w:lang w:eastAsia="pl-PL"/>
        </w:rPr>
      </w:pPr>
      <w:r>
        <w:rPr>
          <w:rFonts w:ascii="Trebuchet MS" w:eastAsia="Times New Roman" w:hAnsi="Trebuchet MS" w:cs="Times New Roman"/>
          <w:b/>
          <w:bCs/>
          <w:sz w:val="24"/>
          <w:szCs w:val="24"/>
          <w:lang w:eastAsia="pl-PL"/>
        </w:rPr>
        <w:t>w dniu 5 grudni</w:t>
      </w:r>
      <w:r>
        <w:rPr>
          <w:rFonts w:ascii="Trebuchet MS" w:eastAsia="Times New Roman" w:hAnsi="Trebuchet MS" w:cs="Times New Roman"/>
          <w:b/>
          <w:bCs/>
          <w:sz w:val="24"/>
          <w:szCs w:val="24"/>
          <w:lang w:eastAsia="pl-PL"/>
        </w:rPr>
        <w:t>a</w:t>
      </w:r>
      <w:r w:rsidRPr="00F72336">
        <w:rPr>
          <w:rFonts w:ascii="Trebuchet MS" w:eastAsia="Times New Roman" w:hAnsi="Trebuchet MS" w:cs="Times New Roman"/>
          <w:b/>
          <w:bCs/>
          <w:sz w:val="24"/>
          <w:szCs w:val="24"/>
          <w:lang w:eastAsia="pl-PL"/>
        </w:rPr>
        <w:t xml:space="preserve"> 2017 roku, Gdańsk</w:t>
      </w:r>
    </w:p>
    <w:p w:rsidR="00D11AAC" w:rsidRPr="00F72336" w:rsidRDefault="00D11AAC" w:rsidP="00D11AAC">
      <w:pPr>
        <w:spacing w:after="0" w:line="240" w:lineRule="auto"/>
        <w:jc w:val="both"/>
        <w:rPr>
          <w:rFonts w:ascii="Trebuchet MS" w:eastAsia="Times New Roman" w:hAnsi="Trebuchet MS" w:cs="Times New Roman"/>
          <w:sz w:val="20"/>
          <w:szCs w:val="20"/>
          <w:u w:val="single"/>
          <w:lang w:eastAsia="pl-PL"/>
        </w:rPr>
      </w:pPr>
      <w:r w:rsidRPr="00F72336">
        <w:rPr>
          <w:rFonts w:ascii="Trebuchet MS" w:eastAsia="Times New Roman" w:hAnsi="Trebuchet MS" w:cs="Times New Roman"/>
          <w:sz w:val="20"/>
          <w:szCs w:val="20"/>
          <w:u w:val="single"/>
          <w:lang w:eastAsia="pl-PL"/>
        </w:rPr>
        <w:t>Obecni:</w:t>
      </w:r>
    </w:p>
    <w:p w:rsidR="00D11AAC" w:rsidRPr="00597479" w:rsidRDefault="00D11AAC" w:rsidP="00D11AAC">
      <w:pPr>
        <w:keepNext/>
        <w:widowControl w:val="0"/>
        <w:numPr>
          <w:ilvl w:val="0"/>
          <w:numId w:val="2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outlineLvl w:val="1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  <w:t xml:space="preserve">Karel </w:t>
      </w:r>
      <w:proofErr w:type="spellStart"/>
      <w:r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  <w:t>Dolinski</w:t>
      </w:r>
      <w:proofErr w:type="spellEnd"/>
      <w:r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  <w:t xml:space="preserve">, </w:t>
      </w:r>
      <w:r w:rsidRPr="00F72336"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  <w:t xml:space="preserve">Oksana </w:t>
      </w:r>
      <w:proofErr w:type="spellStart"/>
      <w:r w:rsidRPr="00F72336"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  <w:t>Szatogo</w:t>
      </w:r>
      <w:proofErr w:type="spellEnd"/>
      <w:r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  <w:t>,</w:t>
      </w:r>
      <w:r w:rsidRPr="00F72336"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  <w:t xml:space="preserve"> </w:t>
      </w:r>
      <w:proofErr w:type="spellStart"/>
      <w:r w:rsidRPr="00F72336"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  <w:t>Majed</w:t>
      </w:r>
      <w:proofErr w:type="spellEnd"/>
      <w:r w:rsidRPr="00F72336"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  <w:t xml:space="preserve"> </w:t>
      </w:r>
      <w:proofErr w:type="spellStart"/>
      <w:r w:rsidRPr="00F72336"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  <w:t>Tinawi</w:t>
      </w:r>
      <w:proofErr w:type="spellEnd"/>
      <w:r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  <w:t>,</w:t>
      </w:r>
      <w:r w:rsidRPr="006B50B1"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  <w:t xml:space="preserve"> </w:t>
      </w:r>
      <w:r w:rsidRPr="00F72336"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  <w:t xml:space="preserve">Stanisława </w:t>
      </w:r>
      <w:proofErr w:type="spellStart"/>
      <w:r w:rsidRPr="00F72336"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  <w:t>Vuler</w:t>
      </w:r>
      <w:proofErr w:type="spellEnd"/>
      <w:r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  <w:t>,</w:t>
      </w:r>
      <w:r w:rsidRPr="00597479"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  <w:t xml:space="preserve"> </w:t>
      </w:r>
      <w:proofErr w:type="spellStart"/>
      <w:r>
        <w:rPr>
          <w:rFonts w:ascii="Trebuchet MS" w:eastAsia="Times New Roman" w:hAnsi="Trebuchet MS" w:cs="Times New Roman"/>
          <w:sz w:val="20"/>
          <w:szCs w:val="20"/>
          <w:lang w:eastAsia="pl-PL"/>
        </w:rPr>
        <w:t>Valery</w:t>
      </w:r>
      <w:proofErr w:type="spellEnd"/>
      <w:r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 </w:t>
      </w:r>
      <w:proofErr w:type="spellStart"/>
      <w:r>
        <w:rPr>
          <w:rFonts w:ascii="Trebuchet MS" w:eastAsia="Times New Roman" w:hAnsi="Trebuchet MS" w:cs="Times New Roman"/>
          <w:sz w:val="20"/>
          <w:szCs w:val="20"/>
          <w:lang w:eastAsia="pl-PL"/>
        </w:rPr>
        <w:t>Sklyarov</w:t>
      </w:r>
      <w:proofErr w:type="spellEnd"/>
      <w:r>
        <w:rPr>
          <w:rFonts w:ascii="Trebuchet MS" w:eastAsia="Times New Roman" w:hAnsi="Trebuchet MS" w:cs="Times New Roman"/>
          <w:sz w:val="20"/>
          <w:szCs w:val="20"/>
          <w:lang w:eastAsia="pl-PL"/>
        </w:rPr>
        <w:t>,</w:t>
      </w:r>
      <w:r w:rsidRPr="00D11AAC"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  <w:t xml:space="preserve"> </w:t>
      </w:r>
      <w:proofErr w:type="spellStart"/>
      <w:r w:rsidRPr="00D11AAC"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  <w:t>Khedi</w:t>
      </w:r>
      <w:proofErr w:type="spellEnd"/>
      <w:r w:rsidRPr="00D11AAC"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  <w:t xml:space="preserve"> </w:t>
      </w:r>
      <w:proofErr w:type="spellStart"/>
      <w:r w:rsidRPr="00D11AAC"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  <w:t>Alieva</w:t>
      </w:r>
      <w:proofErr w:type="spellEnd"/>
      <w:r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  <w:t>;</w:t>
      </w:r>
    </w:p>
    <w:p w:rsidR="00D11AAC" w:rsidRDefault="00D11AAC" w:rsidP="00D11AAC">
      <w:pPr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F72336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Paulina </w:t>
      </w:r>
      <w:proofErr w:type="spellStart"/>
      <w:r w:rsidRPr="00F72336">
        <w:rPr>
          <w:rFonts w:ascii="Trebuchet MS" w:eastAsia="Times New Roman" w:hAnsi="Trebuchet MS" w:cs="Times New Roman"/>
          <w:sz w:val="20"/>
          <w:szCs w:val="20"/>
          <w:lang w:eastAsia="pl-PL"/>
        </w:rPr>
        <w:t>Wlaźlak</w:t>
      </w:r>
      <w:proofErr w:type="spellEnd"/>
      <w:r w:rsidRPr="00F72336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 – Inspektor ds. migracji i repatriacji, Wydział Rozwoju Społecznego, UMG;</w:t>
      </w:r>
    </w:p>
    <w:p w:rsidR="00D11AAC" w:rsidRPr="00F72336" w:rsidRDefault="00D11AAC" w:rsidP="00D11AAC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</w:p>
    <w:p w:rsidR="00D11AAC" w:rsidRPr="00F72336" w:rsidRDefault="00D11AAC" w:rsidP="00D11AAC">
      <w:pPr>
        <w:spacing w:after="0" w:line="240" w:lineRule="auto"/>
        <w:jc w:val="both"/>
        <w:rPr>
          <w:rFonts w:ascii="Trebuchet MS" w:eastAsia="Times New Roman" w:hAnsi="Trebuchet MS" w:cs="Times New Roman"/>
          <w:sz w:val="20"/>
          <w:szCs w:val="20"/>
          <w:u w:val="single"/>
          <w:lang w:eastAsia="pl-PL"/>
        </w:rPr>
      </w:pPr>
      <w:r w:rsidRPr="00F72336">
        <w:rPr>
          <w:rFonts w:ascii="Trebuchet MS" w:eastAsia="Times New Roman" w:hAnsi="Trebuchet MS" w:cs="Times New Roman"/>
          <w:sz w:val="20"/>
          <w:szCs w:val="20"/>
          <w:u w:val="single"/>
          <w:lang w:eastAsia="pl-PL"/>
        </w:rPr>
        <w:t xml:space="preserve">Nieobecni: </w:t>
      </w:r>
    </w:p>
    <w:p w:rsidR="00D11AAC" w:rsidRPr="00D11AAC" w:rsidRDefault="00D11AAC" w:rsidP="00D11AAC">
      <w:pPr>
        <w:keepNext/>
        <w:widowControl w:val="0"/>
        <w:numPr>
          <w:ilvl w:val="0"/>
          <w:numId w:val="2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outlineLvl w:val="1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proofErr w:type="spellStart"/>
      <w:r w:rsidRPr="00D11AAC"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  <w:t>Illia</w:t>
      </w:r>
      <w:proofErr w:type="spellEnd"/>
      <w:r w:rsidRPr="00D11AAC"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  <w:t xml:space="preserve"> </w:t>
      </w:r>
      <w:proofErr w:type="spellStart"/>
      <w:r w:rsidRPr="00D11AAC"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  <w:t>Syvorotka</w:t>
      </w:r>
      <w:proofErr w:type="spellEnd"/>
      <w:r w:rsidRPr="00D11AAC"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  <w:t xml:space="preserve">, </w:t>
      </w:r>
      <w:proofErr w:type="spellStart"/>
      <w:r w:rsidRPr="00D11AAC"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  <w:t>Mohamed</w:t>
      </w:r>
      <w:proofErr w:type="spellEnd"/>
      <w:r w:rsidRPr="00D11AAC"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  <w:t xml:space="preserve"> </w:t>
      </w:r>
      <w:proofErr w:type="spellStart"/>
      <w:r w:rsidRPr="00D11AAC"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  <w:t>Atoun</w:t>
      </w:r>
      <w:proofErr w:type="spellEnd"/>
      <w:r w:rsidRPr="00D11AAC"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  <w:t xml:space="preserve">, </w:t>
      </w:r>
      <w:proofErr w:type="spellStart"/>
      <w:r w:rsidRPr="00D11AAC"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  <w:t>Dima</w:t>
      </w:r>
      <w:proofErr w:type="spellEnd"/>
      <w:r w:rsidRPr="00D11AAC"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  <w:t xml:space="preserve"> </w:t>
      </w:r>
      <w:proofErr w:type="spellStart"/>
      <w:r w:rsidRPr="00D11AAC"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  <w:t>Antoun</w:t>
      </w:r>
      <w:proofErr w:type="spellEnd"/>
      <w:r w:rsidRPr="00D11AAC"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  <w:t xml:space="preserve">, Julia </w:t>
      </w:r>
      <w:proofErr w:type="spellStart"/>
      <w:r w:rsidRPr="00D11AAC"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  <w:t>Shavlovskaya</w:t>
      </w:r>
      <w:proofErr w:type="spellEnd"/>
      <w:r w:rsidRPr="00D11AAC"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  <w:t>,</w:t>
      </w:r>
      <w:r w:rsidRPr="00D11AAC"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  <w:t xml:space="preserve"> </w:t>
      </w:r>
      <w:r w:rsidRPr="00D11AAC"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  <w:t xml:space="preserve">Andreas </w:t>
      </w:r>
      <w:proofErr w:type="spellStart"/>
      <w:r w:rsidRPr="00D11AAC"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  <w:t>Hetzer</w:t>
      </w:r>
      <w:proofErr w:type="spellEnd"/>
      <w:r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  <w:t>,</w:t>
      </w:r>
      <w:r w:rsidRPr="00D11AAC"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  <w:t xml:space="preserve"> </w:t>
      </w:r>
      <w:proofErr w:type="spellStart"/>
      <w:r w:rsidRPr="00D11AAC"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  <w:t>Aws</w:t>
      </w:r>
      <w:proofErr w:type="spellEnd"/>
      <w:r w:rsidRPr="00D11AAC"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  <w:t xml:space="preserve"> </w:t>
      </w:r>
      <w:proofErr w:type="spellStart"/>
      <w:r w:rsidRPr="00D11AAC"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  <w:t>Kinani</w:t>
      </w:r>
      <w:proofErr w:type="spellEnd"/>
      <w:r w:rsidRPr="00D11AAC"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  <w:t>,</w:t>
      </w:r>
      <w:r w:rsidRPr="00D11AAC"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  <w:t xml:space="preserve"> </w:t>
      </w:r>
      <w:proofErr w:type="spellStart"/>
      <w:r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  <w:t>Nataliia</w:t>
      </w:r>
      <w:proofErr w:type="spellEnd"/>
      <w:r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  <w:t xml:space="preserve"> </w:t>
      </w:r>
      <w:proofErr w:type="spellStart"/>
      <w:r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  <w:t>Kovalyshyna</w:t>
      </w:r>
      <w:proofErr w:type="spellEnd"/>
      <w:r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  <w:t>;</w:t>
      </w:r>
    </w:p>
    <w:p w:rsidR="00D11AAC" w:rsidRPr="00D11AAC" w:rsidRDefault="00D11AAC" w:rsidP="00D11AAC">
      <w:pPr>
        <w:keepNext/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outlineLvl w:val="1"/>
        <w:rPr>
          <w:rFonts w:ascii="Trebuchet MS" w:eastAsia="Times New Roman" w:hAnsi="Trebuchet MS" w:cs="Times New Roman"/>
          <w:sz w:val="20"/>
          <w:szCs w:val="20"/>
          <w:lang w:eastAsia="pl-PL"/>
        </w:rPr>
      </w:pPr>
    </w:p>
    <w:p w:rsidR="00D11AAC" w:rsidRPr="00B461A4" w:rsidRDefault="00D11AAC" w:rsidP="00D11AAC">
      <w:pPr>
        <w:spacing w:after="0" w:line="24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B461A4">
        <w:rPr>
          <w:rFonts w:ascii="Trebuchet MS" w:eastAsia="Times New Roman" w:hAnsi="Trebuchet MS" w:cs="Times New Roman"/>
          <w:sz w:val="20"/>
          <w:szCs w:val="20"/>
          <w:u w:val="single"/>
          <w:lang w:eastAsia="pl-PL"/>
        </w:rPr>
        <w:t>Program posiedzenia</w:t>
      </w:r>
      <w:r w:rsidRPr="00B461A4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 przedstawiał się następująco:</w:t>
      </w:r>
    </w:p>
    <w:p w:rsidR="00D11AAC" w:rsidRPr="00B461A4" w:rsidRDefault="00D11AAC" w:rsidP="00D11AAC">
      <w:pPr>
        <w:spacing w:after="0" w:line="24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</w:p>
    <w:p w:rsidR="00D11AAC" w:rsidRPr="00B461A4" w:rsidRDefault="00B461A4" w:rsidP="00B461A4">
      <w:pPr>
        <w:pStyle w:val="Default"/>
        <w:spacing w:after="546"/>
        <w:ind w:left="720"/>
        <w:rPr>
          <w:rFonts w:ascii="Trebuchet MS" w:hAnsi="Trebuchet MS" w:cs="Trebuchet MS"/>
          <w:color w:val="auto"/>
          <w:sz w:val="20"/>
          <w:szCs w:val="20"/>
        </w:rPr>
      </w:pPr>
      <w:r w:rsidRPr="00B461A4">
        <w:rPr>
          <w:rFonts w:ascii="Trebuchet MS" w:hAnsi="Trebuchet MS" w:cs="Trebuchet MS"/>
          <w:color w:val="auto"/>
          <w:sz w:val="20"/>
          <w:szCs w:val="20"/>
        </w:rPr>
        <w:t xml:space="preserve">1. </w:t>
      </w:r>
      <w:r w:rsidRPr="00B461A4">
        <w:rPr>
          <w:rFonts w:ascii="Trebuchet MS" w:hAnsi="Trebuchet MS" w:cs="Trebuchet MS"/>
          <w:color w:val="auto"/>
          <w:sz w:val="20"/>
          <w:szCs w:val="20"/>
        </w:rPr>
        <w:t>Powitanie uczestników i uczestnicze</w:t>
      </w:r>
      <w:r w:rsidRPr="00B461A4">
        <w:rPr>
          <w:rFonts w:ascii="Trebuchet MS" w:hAnsi="Trebuchet MS" w:cs="Trebuchet MS"/>
          <w:color w:val="auto"/>
          <w:sz w:val="20"/>
          <w:szCs w:val="20"/>
        </w:rPr>
        <w:t>k oraz przyjęcie porządku obrad</w:t>
      </w:r>
      <w:r w:rsidRPr="00B461A4">
        <w:rPr>
          <w:rFonts w:ascii="Trebuchet MS" w:hAnsi="Trebuchet MS" w:cs="Trebuchet MS"/>
          <w:color w:val="auto"/>
          <w:sz w:val="20"/>
          <w:szCs w:val="20"/>
        </w:rPr>
        <w:br/>
        <w:t xml:space="preserve">2. </w:t>
      </w:r>
      <w:r w:rsidRPr="00B461A4">
        <w:rPr>
          <w:rFonts w:ascii="Trebuchet MS" w:hAnsi="Trebuchet MS" w:cs="Trebuchet MS"/>
          <w:color w:val="auto"/>
          <w:sz w:val="20"/>
          <w:szCs w:val="20"/>
        </w:rPr>
        <w:t>Podsumowanie udział w os</w:t>
      </w:r>
      <w:r w:rsidRPr="00B461A4">
        <w:rPr>
          <w:rFonts w:ascii="Trebuchet MS" w:hAnsi="Trebuchet MS" w:cs="Trebuchet MS"/>
          <w:color w:val="auto"/>
          <w:sz w:val="20"/>
          <w:szCs w:val="20"/>
        </w:rPr>
        <w:t>tatnich wydarzeniach  – 10 min.</w:t>
      </w:r>
      <w:r w:rsidRPr="00B461A4">
        <w:rPr>
          <w:rFonts w:ascii="Trebuchet MS" w:hAnsi="Trebuchet MS" w:cs="Trebuchet MS"/>
          <w:color w:val="auto"/>
          <w:sz w:val="20"/>
          <w:szCs w:val="20"/>
        </w:rPr>
        <w:br/>
        <w:t xml:space="preserve">3. </w:t>
      </w:r>
      <w:r w:rsidRPr="00B461A4">
        <w:rPr>
          <w:rFonts w:ascii="Trebuchet MS" w:hAnsi="Trebuchet MS" w:cs="Trebuchet MS"/>
          <w:color w:val="auto"/>
          <w:sz w:val="20"/>
          <w:szCs w:val="20"/>
        </w:rPr>
        <w:t>Kalendarz wydarz</w:t>
      </w:r>
      <w:r w:rsidRPr="00B461A4">
        <w:rPr>
          <w:rFonts w:ascii="Trebuchet MS" w:hAnsi="Trebuchet MS" w:cs="Trebuchet MS"/>
          <w:color w:val="auto"/>
          <w:sz w:val="20"/>
          <w:szCs w:val="20"/>
        </w:rPr>
        <w:t>eń grudzień - styczeń – 10 min.</w:t>
      </w:r>
      <w:r w:rsidRPr="00B461A4">
        <w:rPr>
          <w:rFonts w:ascii="Trebuchet MS" w:hAnsi="Trebuchet MS" w:cs="Trebuchet MS"/>
          <w:color w:val="auto"/>
          <w:sz w:val="20"/>
          <w:szCs w:val="20"/>
        </w:rPr>
        <w:br/>
        <w:t>4. Sprawy bieżące – 80 min.</w:t>
      </w:r>
      <w:r w:rsidRPr="00B461A4">
        <w:rPr>
          <w:rFonts w:ascii="Trebuchet MS" w:hAnsi="Trebuchet MS" w:cs="Trebuchet MS"/>
          <w:color w:val="auto"/>
          <w:sz w:val="20"/>
          <w:szCs w:val="20"/>
        </w:rPr>
        <w:br/>
        <w:t xml:space="preserve">      </w:t>
      </w:r>
      <w:r>
        <w:rPr>
          <w:rFonts w:ascii="Trebuchet MS" w:hAnsi="Trebuchet MS" w:cs="Trebuchet MS"/>
          <w:color w:val="auto"/>
          <w:sz w:val="20"/>
          <w:szCs w:val="20"/>
        </w:rPr>
        <w:t xml:space="preserve">4.1. </w:t>
      </w:r>
      <w:r w:rsidRPr="00B461A4">
        <w:rPr>
          <w:rFonts w:ascii="Trebuchet MS" w:hAnsi="Trebuchet MS" w:cs="Trebuchet MS"/>
          <w:color w:val="auto"/>
          <w:sz w:val="20"/>
          <w:szCs w:val="20"/>
        </w:rPr>
        <w:t xml:space="preserve">Plan </w:t>
      </w:r>
      <w:r w:rsidRPr="00B461A4">
        <w:rPr>
          <w:rFonts w:ascii="Trebuchet MS" w:hAnsi="Trebuchet MS" w:cs="Trebuchet MS"/>
          <w:color w:val="auto"/>
          <w:sz w:val="20"/>
          <w:szCs w:val="20"/>
        </w:rPr>
        <w:t>działań RII w 2018r. – Podsumowanie</w:t>
      </w:r>
      <w:r w:rsidRPr="00B461A4">
        <w:rPr>
          <w:rFonts w:ascii="Trebuchet MS" w:hAnsi="Trebuchet MS" w:cs="Trebuchet MS"/>
          <w:color w:val="auto"/>
          <w:sz w:val="20"/>
          <w:szCs w:val="20"/>
        </w:rPr>
        <w:br/>
        <w:t xml:space="preserve">      </w:t>
      </w:r>
      <w:r w:rsidRPr="00B461A4">
        <w:rPr>
          <w:rFonts w:ascii="Trebuchet MS" w:hAnsi="Trebuchet MS" w:cs="Trebuchet MS"/>
          <w:color w:val="auto"/>
          <w:sz w:val="20"/>
          <w:szCs w:val="20"/>
        </w:rPr>
        <w:t>4</w:t>
      </w:r>
      <w:r>
        <w:rPr>
          <w:rFonts w:ascii="Trebuchet MS" w:hAnsi="Trebuchet MS" w:cs="Trebuchet MS"/>
          <w:color w:val="auto"/>
          <w:sz w:val="20"/>
          <w:szCs w:val="20"/>
        </w:rPr>
        <w:t xml:space="preserve">.2. </w:t>
      </w:r>
      <w:r w:rsidRPr="00B461A4">
        <w:rPr>
          <w:rFonts w:ascii="Trebuchet MS" w:hAnsi="Trebuchet MS" w:cs="Trebuchet MS"/>
          <w:color w:val="auto"/>
          <w:sz w:val="20"/>
          <w:szCs w:val="20"/>
        </w:rPr>
        <w:t>Zaproszenie Konsula Ukrainy</w:t>
      </w:r>
      <w:r w:rsidRPr="00B461A4">
        <w:rPr>
          <w:rFonts w:ascii="Trebuchet MS" w:hAnsi="Trebuchet MS" w:cs="Trebuchet MS"/>
          <w:color w:val="auto"/>
          <w:sz w:val="20"/>
          <w:szCs w:val="20"/>
        </w:rPr>
        <w:br/>
        <w:t xml:space="preserve">      </w:t>
      </w:r>
      <w:r>
        <w:rPr>
          <w:rFonts w:ascii="Trebuchet MS" w:hAnsi="Trebuchet MS" w:cs="Trebuchet MS"/>
          <w:color w:val="auto"/>
          <w:sz w:val="20"/>
          <w:szCs w:val="20"/>
        </w:rPr>
        <w:t xml:space="preserve">4.3. </w:t>
      </w:r>
      <w:r w:rsidRPr="00B461A4">
        <w:rPr>
          <w:rFonts w:ascii="Trebuchet MS" w:hAnsi="Trebuchet MS" w:cs="Trebuchet MS"/>
          <w:color w:val="auto"/>
          <w:sz w:val="20"/>
          <w:szCs w:val="20"/>
        </w:rPr>
        <w:t>Spotkanie z dziennikarką (</w:t>
      </w:r>
      <w:proofErr w:type="spellStart"/>
      <w:r w:rsidRPr="00B461A4">
        <w:rPr>
          <w:rFonts w:ascii="Trebuchet MS" w:hAnsi="Trebuchet MS" w:cs="Trebuchet MS"/>
          <w:i/>
          <w:color w:val="auto"/>
          <w:sz w:val="20"/>
          <w:szCs w:val="20"/>
        </w:rPr>
        <w:t>Avvenire</w:t>
      </w:r>
      <w:proofErr w:type="spellEnd"/>
      <w:r w:rsidRPr="00B461A4">
        <w:rPr>
          <w:rFonts w:ascii="Trebuchet MS" w:hAnsi="Trebuchet MS" w:cs="Trebuchet MS"/>
          <w:i/>
          <w:color w:val="auto"/>
          <w:sz w:val="20"/>
          <w:szCs w:val="20"/>
        </w:rPr>
        <w:t xml:space="preserve"> </w:t>
      </w:r>
      <w:proofErr w:type="spellStart"/>
      <w:r w:rsidRPr="00B461A4">
        <w:rPr>
          <w:rFonts w:ascii="Trebuchet MS" w:hAnsi="Trebuchet MS" w:cs="Trebuchet MS"/>
          <w:i/>
          <w:color w:val="auto"/>
          <w:sz w:val="20"/>
          <w:szCs w:val="20"/>
        </w:rPr>
        <w:t>newspaper</w:t>
      </w:r>
      <w:proofErr w:type="spellEnd"/>
      <w:r w:rsidRPr="00B461A4">
        <w:rPr>
          <w:rFonts w:ascii="Trebuchet MS" w:hAnsi="Trebuchet MS" w:cs="Trebuchet MS"/>
          <w:color w:val="auto"/>
          <w:sz w:val="20"/>
          <w:szCs w:val="20"/>
        </w:rPr>
        <w:t xml:space="preserve">, Il </w:t>
      </w:r>
      <w:proofErr w:type="spellStart"/>
      <w:r w:rsidRPr="00B461A4">
        <w:rPr>
          <w:rFonts w:ascii="Trebuchet MS" w:hAnsi="Trebuchet MS" w:cs="Trebuchet MS"/>
          <w:color w:val="auto"/>
          <w:sz w:val="20"/>
          <w:szCs w:val="20"/>
        </w:rPr>
        <w:t>Venerdì</w:t>
      </w:r>
      <w:proofErr w:type="spellEnd"/>
      <w:r w:rsidRPr="00B461A4">
        <w:rPr>
          <w:rFonts w:ascii="Trebuchet MS" w:hAnsi="Trebuchet MS" w:cs="Trebuchet MS"/>
          <w:color w:val="auto"/>
          <w:sz w:val="20"/>
          <w:szCs w:val="20"/>
        </w:rPr>
        <w:t xml:space="preserve"> </w:t>
      </w:r>
      <w:proofErr w:type="spellStart"/>
      <w:r w:rsidRPr="00B461A4">
        <w:rPr>
          <w:rFonts w:ascii="Trebuchet MS" w:hAnsi="Trebuchet MS" w:cs="Trebuchet MS"/>
          <w:color w:val="auto"/>
          <w:sz w:val="20"/>
          <w:szCs w:val="20"/>
        </w:rPr>
        <w:t>della</w:t>
      </w:r>
      <w:proofErr w:type="spellEnd"/>
      <w:r w:rsidRPr="00B461A4">
        <w:rPr>
          <w:rFonts w:ascii="Trebuchet MS" w:hAnsi="Trebuchet MS" w:cs="Trebuchet MS"/>
          <w:color w:val="auto"/>
          <w:sz w:val="20"/>
          <w:szCs w:val="20"/>
        </w:rPr>
        <w:t xml:space="preserve"> </w:t>
      </w:r>
      <w:proofErr w:type="spellStart"/>
      <w:r w:rsidRPr="00B461A4">
        <w:rPr>
          <w:rFonts w:ascii="Trebuchet MS" w:hAnsi="Trebuchet MS" w:cs="Trebuchet MS"/>
          <w:color w:val="auto"/>
          <w:sz w:val="20"/>
          <w:szCs w:val="20"/>
        </w:rPr>
        <w:t>Repubblica</w:t>
      </w:r>
      <w:proofErr w:type="spellEnd"/>
      <w:r w:rsidRPr="00B461A4">
        <w:rPr>
          <w:rFonts w:ascii="Trebuchet MS" w:hAnsi="Trebuchet MS" w:cs="Trebuchet MS"/>
          <w:color w:val="auto"/>
          <w:sz w:val="20"/>
          <w:szCs w:val="20"/>
        </w:rPr>
        <w:t xml:space="preserve"> </w:t>
      </w:r>
      <w:r>
        <w:rPr>
          <w:rFonts w:ascii="Trebuchet MS" w:hAnsi="Trebuchet MS" w:cs="Trebuchet MS"/>
          <w:color w:val="auto"/>
          <w:sz w:val="20"/>
          <w:szCs w:val="20"/>
        </w:rPr>
        <w:t xml:space="preserve">   </w:t>
      </w:r>
      <w:r>
        <w:rPr>
          <w:rFonts w:ascii="Trebuchet MS" w:hAnsi="Trebuchet MS" w:cs="Trebuchet MS"/>
          <w:color w:val="auto"/>
          <w:sz w:val="20"/>
          <w:szCs w:val="20"/>
        </w:rPr>
        <w:br/>
        <w:t xml:space="preserve">             </w:t>
      </w:r>
      <w:proofErr w:type="spellStart"/>
      <w:r w:rsidRPr="00B461A4">
        <w:rPr>
          <w:rFonts w:ascii="Trebuchet MS" w:hAnsi="Trebuchet MS" w:cs="Trebuchet MS"/>
          <w:color w:val="auto"/>
          <w:sz w:val="20"/>
          <w:szCs w:val="20"/>
        </w:rPr>
        <w:t>maga</w:t>
      </w:r>
      <w:r w:rsidRPr="00B461A4">
        <w:rPr>
          <w:rFonts w:ascii="Trebuchet MS" w:hAnsi="Trebuchet MS" w:cs="Trebuchet MS"/>
          <w:color w:val="auto"/>
          <w:sz w:val="20"/>
          <w:szCs w:val="20"/>
        </w:rPr>
        <w:t>zine</w:t>
      </w:r>
      <w:proofErr w:type="spellEnd"/>
      <w:r w:rsidRPr="00B461A4">
        <w:rPr>
          <w:rFonts w:ascii="Trebuchet MS" w:hAnsi="Trebuchet MS" w:cs="Trebuchet MS"/>
          <w:color w:val="auto"/>
          <w:sz w:val="20"/>
          <w:szCs w:val="20"/>
        </w:rPr>
        <w:t>) -</w:t>
      </w:r>
      <w:r>
        <w:rPr>
          <w:rFonts w:ascii="Trebuchet MS" w:hAnsi="Trebuchet MS" w:cs="Trebuchet MS"/>
          <w:color w:val="auto"/>
          <w:sz w:val="20"/>
          <w:szCs w:val="20"/>
        </w:rPr>
        <w:t xml:space="preserve"> </w:t>
      </w:r>
      <w:r w:rsidRPr="00B461A4">
        <w:rPr>
          <w:rFonts w:ascii="Trebuchet MS" w:hAnsi="Trebuchet MS" w:cs="Trebuchet MS"/>
          <w:color w:val="auto"/>
          <w:sz w:val="20"/>
          <w:szCs w:val="20"/>
        </w:rPr>
        <w:t>ustalenie na przyszłość</w:t>
      </w:r>
      <w:r w:rsidRPr="00B461A4">
        <w:rPr>
          <w:rFonts w:ascii="Trebuchet MS" w:hAnsi="Trebuchet MS" w:cs="Trebuchet MS"/>
          <w:color w:val="auto"/>
          <w:sz w:val="20"/>
          <w:szCs w:val="20"/>
        </w:rPr>
        <w:br/>
        <w:t xml:space="preserve">      </w:t>
      </w:r>
      <w:r>
        <w:rPr>
          <w:rFonts w:ascii="Trebuchet MS" w:hAnsi="Trebuchet MS" w:cs="Trebuchet MS"/>
          <w:color w:val="auto"/>
          <w:sz w:val="20"/>
          <w:szCs w:val="20"/>
        </w:rPr>
        <w:t xml:space="preserve">4.4. </w:t>
      </w:r>
      <w:r w:rsidRPr="00B461A4">
        <w:rPr>
          <w:rFonts w:ascii="Trebuchet MS" w:hAnsi="Trebuchet MS" w:cs="Trebuchet MS"/>
          <w:color w:val="auto"/>
          <w:sz w:val="20"/>
          <w:szCs w:val="20"/>
        </w:rPr>
        <w:t>Łączenie wo</w:t>
      </w:r>
      <w:r w:rsidRPr="00B461A4">
        <w:rPr>
          <w:rFonts w:ascii="Trebuchet MS" w:hAnsi="Trebuchet MS" w:cs="Trebuchet MS"/>
          <w:color w:val="auto"/>
          <w:sz w:val="20"/>
          <w:szCs w:val="20"/>
        </w:rPr>
        <w:t xml:space="preserve">lontariusze – </w:t>
      </w:r>
      <w:proofErr w:type="spellStart"/>
      <w:r w:rsidRPr="00B461A4">
        <w:rPr>
          <w:rFonts w:ascii="Trebuchet MS" w:hAnsi="Trebuchet MS" w:cs="Trebuchet MS"/>
          <w:color w:val="auto"/>
          <w:sz w:val="20"/>
          <w:szCs w:val="20"/>
        </w:rPr>
        <w:t>Valentini</w:t>
      </w:r>
      <w:proofErr w:type="spellEnd"/>
      <w:r w:rsidRPr="00B461A4">
        <w:rPr>
          <w:rFonts w:ascii="Trebuchet MS" w:hAnsi="Trebuchet MS" w:cs="Trebuchet MS"/>
          <w:color w:val="auto"/>
          <w:sz w:val="20"/>
          <w:szCs w:val="20"/>
        </w:rPr>
        <w:t xml:space="preserve"> </w:t>
      </w:r>
      <w:proofErr w:type="spellStart"/>
      <w:r w:rsidRPr="00B461A4">
        <w:rPr>
          <w:rFonts w:ascii="Trebuchet MS" w:hAnsi="Trebuchet MS" w:cs="Trebuchet MS"/>
          <w:color w:val="auto"/>
          <w:sz w:val="20"/>
          <w:szCs w:val="20"/>
        </w:rPr>
        <w:t>Schirru</w:t>
      </w:r>
      <w:proofErr w:type="spellEnd"/>
      <w:r w:rsidRPr="00B461A4">
        <w:rPr>
          <w:rFonts w:ascii="Trebuchet MS" w:hAnsi="Trebuchet MS" w:cs="Trebuchet MS"/>
          <w:color w:val="auto"/>
          <w:sz w:val="20"/>
          <w:szCs w:val="20"/>
        </w:rPr>
        <w:br/>
        <w:t xml:space="preserve">      </w:t>
      </w:r>
      <w:r>
        <w:rPr>
          <w:rFonts w:ascii="Trebuchet MS" w:hAnsi="Trebuchet MS" w:cs="Trebuchet MS"/>
          <w:color w:val="auto"/>
          <w:sz w:val="20"/>
          <w:szCs w:val="20"/>
        </w:rPr>
        <w:t xml:space="preserve">4.5. </w:t>
      </w:r>
      <w:r w:rsidRPr="00B461A4">
        <w:rPr>
          <w:rFonts w:ascii="Trebuchet MS" w:hAnsi="Trebuchet MS" w:cs="Trebuchet MS"/>
          <w:color w:val="auto"/>
          <w:sz w:val="20"/>
          <w:szCs w:val="20"/>
        </w:rPr>
        <w:t>Podsumowanie warsztatów integracyjnyc</w:t>
      </w:r>
      <w:r w:rsidRPr="00B461A4">
        <w:rPr>
          <w:rFonts w:ascii="Trebuchet MS" w:hAnsi="Trebuchet MS" w:cs="Trebuchet MS"/>
          <w:color w:val="auto"/>
          <w:sz w:val="20"/>
          <w:szCs w:val="20"/>
        </w:rPr>
        <w:t>h dla Radnych z dnia 26/11/2017</w:t>
      </w:r>
      <w:r w:rsidRPr="00B461A4">
        <w:rPr>
          <w:rFonts w:ascii="Trebuchet MS" w:hAnsi="Trebuchet MS" w:cs="Trebuchet MS"/>
          <w:color w:val="auto"/>
          <w:sz w:val="20"/>
          <w:szCs w:val="20"/>
        </w:rPr>
        <w:br/>
        <w:t xml:space="preserve">5. Sprawy wniesione – 20 min. </w:t>
      </w:r>
      <w:r w:rsidRPr="00B461A4">
        <w:rPr>
          <w:rFonts w:ascii="Trebuchet MS" w:hAnsi="Trebuchet MS" w:cs="Trebuchet MS"/>
          <w:color w:val="auto"/>
          <w:sz w:val="20"/>
          <w:szCs w:val="20"/>
        </w:rPr>
        <w:br/>
        <w:t xml:space="preserve">6. </w:t>
      </w:r>
      <w:r w:rsidRPr="00B461A4">
        <w:rPr>
          <w:rFonts w:ascii="Trebuchet MS" w:hAnsi="Trebuchet MS" w:cs="Trebuchet MS"/>
          <w:color w:val="auto"/>
          <w:sz w:val="20"/>
          <w:szCs w:val="20"/>
        </w:rPr>
        <w:t>Zakończenie posiedzenia.</w:t>
      </w:r>
    </w:p>
    <w:p w:rsidR="00D11AAC" w:rsidRDefault="00D11AAC" w:rsidP="00D11AAC">
      <w:pPr>
        <w:spacing w:after="0" w:line="24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F72336">
        <w:rPr>
          <w:rFonts w:ascii="Trebuchet MS" w:eastAsia="Times New Roman" w:hAnsi="Trebuchet MS" w:cs="Times New Roman"/>
          <w:b/>
          <w:sz w:val="20"/>
          <w:szCs w:val="20"/>
          <w:lang w:eastAsia="pl-PL"/>
        </w:rPr>
        <w:t>Ad.1.</w:t>
      </w:r>
      <w:r w:rsidRPr="00F72336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 Po powitaniu uczestników </w:t>
      </w:r>
      <w:r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przez </w:t>
      </w:r>
      <w:proofErr w:type="spellStart"/>
      <w:r>
        <w:rPr>
          <w:rFonts w:ascii="Trebuchet MS" w:eastAsia="Times New Roman" w:hAnsi="Trebuchet MS" w:cs="Times New Roman"/>
          <w:sz w:val="20"/>
          <w:szCs w:val="20"/>
          <w:lang w:eastAsia="pl-PL"/>
        </w:rPr>
        <w:t>Krela</w:t>
      </w:r>
      <w:proofErr w:type="spellEnd"/>
      <w:r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 Dolińskiego </w:t>
      </w:r>
      <w:r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rozpoczęto obrady. </w:t>
      </w:r>
    </w:p>
    <w:p w:rsidR="00D11AAC" w:rsidRPr="00F72336" w:rsidRDefault="00D11AAC" w:rsidP="00D11AAC">
      <w:pPr>
        <w:spacing w:after="0" w:line="24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</w:p>
    <w:p w:rsidR="00D11AAC" w:rsidRPr="005D038C" w:rsidRDefault="00D11AAC" w:rsidP="00D11AAC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0"/>
          <w:szCs w:val="20"/>
          <w:lang w:eastAsia="pl-PL"/>
        </w:rPr>
      </w:pPr>
      <w:r>
        <w:rPr>
          <w:rFonts w:ascii="Trebuchet MS" w:eastAsia="Times New Roman" w:hAnsi="Trebuchet MS" w:cs="Times New Roman"/>
          <w:b/>
          <w:sz w:val="20"/>
          <w:szCs w:val="20"/>
          <w:lang w:eastAsia="pl-PL"/>
        </w:rPr>
        <w:t>Ad.2.</w:t>
      </w:r>
      <w:r w:rsidRPr="005D038C">
        <w:rPr>
          <w:rFonts w:ascii="Trebuchet MS" w:hAnsi="Trebuchet MS" w:cs="Trebuchet MS"/>
          <w:sz w:val="18"/>
          <w:szCs w:val="18"/>
        </w:rPr>
        <w:t xml:space="preserve"> </w:t>
      </w:r>
      <w:r w:rsidRPr="005D038C">
        <w:rPr>
          <w:rFonts w:ascii="Trebuchet MS" w:hAnsi="Trebuchet MS" w:cs="Trebuchet MS"/>
          <w:sz w:val="20"/>
          <w:szCs w:val="20"/>
        </w:rPr>
        <w:t>Podsumowanie udział</w:t>
      </w:r>
      <w:r>
        <w:rPr>
          <w:rFonts w:ascii="Trebuchet MS" w:hAnsi="Trebuchet MS" w:cs="Trebuchet MS"/>
          <w:sz w:val="20"/>
          <w:szCs w:val="20"/>
        </w:rPr>
        <w:t>u RII</w:t>
      </w:r>
      <w:r w:rsidRPr="005D038C">
        <w:rPr>
          <w:rFonts w:ascii="Trebuchet MS" w:hAnsi="Trebuchet MS" w:cs="Trebuchet MS"/>
          <w:sz w:val="20"/>
          <w:szCs w:val="20"/>
        </w:rPr>
        <w:t xml:space="preserve"> w ostatnich wydarzeniach</w:t>
      </w:r>
      <w:r>
        <w:rPr>
          <w:rFonts w:ascii="Trebuchet MS" w:hAnsi="Trebuchet MS" w:cs="Trebuchet MS"/>
          <w:b/>
          <w:sz w:val="20"/>
          <w:szCs w:val="20"/>
        </w:rPr>
        <w:t>.</w:t>
      </w:r>
      <w:r w:rsidRPr="005D038C">
        <w:rPr>
          <w:rFonts w:ascii="Trebuchet MS" w:hAnsi="Trebuchet MS" w:cs="Trebuchet MS"/>
          <w:sz w:val="20"/>
          <w:szCs w:val="20"/>
        </w:rPr>
        <w:t xml:space="preserve"> </w:t>
      </w:r>
    </w:p>
    <w:p w:rsidR="00D11AAC" w:rsidRDefault="00D11AAC" w:rsidP="00D11AAC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0"/>
          <w:szCs w:val="20"/>
          <w:lang w:eastAsia="pl-PL"/>
        </w:rPr>
      </w:pPr>
    </w:p>
    <w:p w:rsidR="00D11AAC" w:rsidRDefault="00D11AAC" w:rsidP="00D11AA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rebuchet MS" w:hAnsi="Trebuchet MS" w:cs="Trebuchet MS"/>
          <w:sz w:val="20"/>
          <w:szCs w:val="20"/>
        </w:rPr>
      </w:pPr>
      <w:r>
        <w:rPr>
          <w:rFonts w:ascii="Trebuchet MS" w:hAnsi="Trebuchet MS" w:cs="Trebuchet MS"/>
          <w:sz w:val="20"/>
          <w:szCs w:val="20"/>
        </w:rPr>
        <w:t xml:space="preserve">II LO wyraziło </w:t>
      </w:r>
      <w:r w:rsidR="00B461A4">
        <w:rPr>
          <w:rFonts w:ascii="Trebuchet MS" w:hAnsi="Trebuchet MS" w:cs="Trebuchet MS"/>
          <w:sz w:val="20"/>
          <w:szCs w:val="20"/>
        </w:rPr>
        <w:t>chęć</w:t>
      </w:r>
      <w:r>
        <w:rPr>
          <w:rFonts w:ascii="Trebuchet MS" w:hAnsi="Trebuchet MS" w:cs="Trebuchet MS"/>
          <w:sz w:val="20"/>
          <w:szCs w:val="20"/>
        </w:rPr>
        <w:t xml:space="preserve"> udziału w pracach Modelu Integracji Imigrantów oraz zaproszenia Członków Rady do szkoły, czekamy na propozycje dat.</w:t>
      </w:r>
    </w:p>
    <w:p w:rsidR="00D55324" w:rsidRDefault="00D55324" w:rsidP="00D11AA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rebuchet MS" w:hAnsi="Trebuchet MS" w:cs="Trebuchet MS"/>
          <w:sz w:val="20"/>
          <w:szCs w:val="20"/>
        </w:rPr>
      </w:pPr>
      <w:r>
        <w:rPr>
          <w:rFonts w:ascii="Trebuchet MS" w:eastAsia="Times New Roman" w:hAnsi="Trebuchet MS" w:cs="Times New Roman"/>
          <w:bCs/>
          <w:sz w:val="20"/>
          <w:szCs w:val="20"/>
          <w:lang w:eastAsia="pl-PL"/>
        </w:rPr>
        <w:t>Dzięki uprzejmości ECS Radni odbyli w dniu 26.11.2017 r warsztaty integracyjne z Lidią Bakarat. Na warsztatach pojawiło się niestety bardzo niewielu Radnych po</w:t>
      </w:r>
      <w:r>
        <w:rPr>
          <w:rFonts w:ascii="Trebuchet MS" w:eastAsia="Times New Roman" w:hAnsi="Trebuchet MS" w:cs="Times New Roman"/>
          <w:bCs/>
          <w:sz w:val="20"/>
          <w:szCs w:val="20"/>
          <w:lang w:eastAsia="pl-PL"/>
        </w:rPr>
        <w:t xml:space="preserve">mimo specjalnego dobrania </w:t>
      </w:r>
      <w:proofErr w:type="spellStart"/>
      <w:r>
        <w:rPr>
          <w:rFonts w:ascii="Trebuchet MS" w:eastAsia="Times New Roman" w:hAnsi="Trebuchet MS" w:cs="Times New Roman"/>
          <w:bCs/>
          <w:sz w:val="20"/>
          <w:szCs w:val="20"/>
          <w:lang w:eastAsia="pl-PL"/>
        </w:rPr>
        <w:t>datyna</w:t>
      </w:r>
      <w:proofErr w:type="spellEnd"/>
      <w:r>
        <w:rPr>
          <w:rFonts w:ascii="Trebuchet MS" w:eastAsia="Times New Roman" w:hAnsi="Trebuchet MS" w:cs="Times New Roman"/>
          <w:bCs/>
          <w:sz w:val="20"/>
          <w:szCs w:val="20"/>
          <w:lang w:eastAsia="pl-PL"/>
        </w:rPr>
        <w:t xml:space="preserve"> weekend. Ci Radni, którzy w warsztatach uczestniczyli są pod ich ogromnym wrażeniem, zwłaszcza kompetencji i wiedzy osoby prowadzącej. Obecni na warsztatach Radni wyrazili potrzebę kolejnego warsztatu z naciskiem na obecność większej liczby Radnych. Warsztat taki wstępnie zaplanowano na marzec.  </w:t>
      </w:r>
      <w:r w:rsidRPr="00ED7C18">
        <w:rPr>
          <w:rFonts w:ascii="Trebuchet MS" w:eastAsia="Times New Roman" w:hAnsi="Trebuchet MS" w:cs="Times New Roman"/>
          <w:bCs/>
          <w:sz w:val="20"/>
          <w:szCs w:val="20"/>
          <w:lang w:eastAsia="pl-PL"/>
        </w:rPr>
        <w:t xml:space="preserve"> </w:t>
      </w:r>
    </w:p>
    <w:p w:rsidR="00D11AAC" w:rsidRPr="00D11AAC" w:rsidRDefault="00D11AAC" w:rsidP="00D11AAC">
      <w:pPr>
        <w:pStyle w:val="Akapitzlist"/>
        <w:spacing w:after="0" w:line="240" w:lineRule="auto"/>
        <w:jc w:val="both"/>
        <w:rPr>
          <w:rFonts w:ascii="Trebuchet MS" w:hAnsi="Trebuchet MS" w:cs="Trebuchet MS"/>
          <w:sz w:val="20"/>
          <w:szCs w:val="20"/>
        </w:rPr>
      </w:pPr>
    </w:p>
    <w:p w:rsidR="00D11AAC" w:rsidRDefault="00D11AAC" w:rsidP="00D11AAC">
      <w:pPr>
        <w:spacing w:after="0" w:line="240" w:lineRule="auto"/>
        <w:jc w:val="both"/>
        <w:rPr>
          <w:rFonts w:ascii="Trebuchet MS" w:hAnsi="Trebuchet MS" w:cs="Trebuchet MS"/>
          <w:sz w:val="20"/>
          <w:szCs w:val="20"/>
        </w:rPr>
      </w:pPr>
      <w:r w:rsidRPr="00D11AAC">
        <w:rPr>
          <w:rFonts w:ascii="Trebuchet MS" w:eastAsia="Times New Roman" w:hAnsi="Trebuchet MS" w:cs="Times New Roman"/>
          <w:b/>
          <w:bCs/>
          <w:sz w:val="20"/>
          <w:szCs w:val="20"/>
          <w:lang w:eastAsia="pl-PL"/>
        </w:rPr>
        <w:t xml:space="preserve">Ad.3. </w:t>
      </w:r>
      <w:r w:rsidRPr="00D11AAC">
        <w:rPr>
          <w:rFonts w:ascii="Trebuchet MS" w:hAnsi="Trebuchet MS" w:cs="Trebuchet MS"/>
          <w:sz w:val="20"/>
          <w:szCs w:val="20"/>
        </w:rPr>
        <w:t xml:space="preserve">Kalendarz </w:t>
      </w:r>
      <w:r>
        <w:rPr>
          <w:rFonts w:ascii="Trebuchet MS" w:hAnsi="Trebuchet MS" w:cs="Trebuchet MS"/>
          <w:sz w:val="20"/>
          <w:szCs w:val="20"/>
        </w:rPr>
        <w:t xml:space="preserve">wydarzeń </w:t>
      </w:r>
      <w:r>
        <w:rPr>
          <w:rFonts w:ascii="Trebuchet MS" w:hAnsi="Trebuchet MS" w:cs="Trebuchet MS"/>
          <w:sz w:val="20"/>
          <w:szCs w:val="20"/>
        </w:rPr>
        <w:t>RII</w:t>
      </w:r>
      <w:r w:rsidRPr="00D11AAC">
        <w:rPr>
          <w:rFonts w:ascii="Trebuchet MS" w:hAnsi="Trebuchet MS" w:cs="Trebuchet MS"/>
          <w:sz w:val="20"/>
          <w:szCs w:val="20"/>
        </w:rPr>
        <w:t xml:space="preserve"> </w:t>
      </w:r>
      <w:r w:rsidRPr="00D11AAC">
        <w:rPr>
          <w:rFonts w:ascii="Trebuchet MS" w:hAnsi="Trebuchet MS" w:cs="Trebuchet MS"/>
          <w:sz w:val="20"/>
          <w:szCs w:val="20"/>
        </w:rPr>
        <w:t>wygląda następująco:</w:t>
      </w:r>
    </w:p>
    <w:p w:rsidR="00D55324" w:rsidRDefault="00D55324" w:rsidP="00D11AAC">
      <w:pPr>
        <w:spacing w:after="0" w:line="240" w:lineRule="auto"/>
        <w:jc w:val="both"/>
        <w:rPr>
          <w:rFonts w:ascii="Trebuchet MS" w:hAnsi="Trebuchet MS" w:cs="Trebuchet MS"/>
          <w:sz w:val="20"/>
          <w:szCs w:val="20"/>
        </w:rPr>
      </w:pPr>
    </w:p>
    <w:p w:rsidR="00D11AAC" w:rsidRPr="00D11AAC" w:rsidRDefault="00D11AAC" w:rsidP="00D11AAC">
      <w:pPr>
        <w:spacing w:after="0" w:line="240" w:lineRule="auto"/>
        <w:jc w:val="both"/>
        <w:rPr>
          <w:rFonts w:ascii="Trebuchet MS" w:hAnsi="Trebuchet MS" w:cs="Trebuchet MS"/>
          <w:b/>
          <w:sz w:val="20"/>
          <w:szCs w:val="20"/>
          <w:u w:val="single"/>
        </w:rPr>
      </w:pPr>
      <w:r w:rsidRPr="00D11AAC">
        <w:rPr>
          <w:rFonts w:ascii="Trebuchet MS" w:hAnsi="Trebuchet MS" w:cs="Trebuchet MS"/>
          <w:b/>
          <w:sz w:val="20"/>
          <w:szCs w:val="20"/>
          <w:u w:val="single"/>
        </w:rPr>
        <w:t>2017</w:t>
      </w:r>
    </w:p>
    <w:p w:rsidR="00D11AAC" w:rsidRPr="00D11AAC" w:rsidRDefault="00D11AAC" w:rsidP="00D11AAC">
      <w:pPr>
        <w:spacing w:after="0" w:line="240" w:lineRule="auto"/>
        <w:jc w:val="both"/>
        <w:rPr>
          <w:rFonts w:ascii="Trebuchet MS" w:eastAsia="Times New Roman" w:hAnsi="Trebuchet MS" w:cs="Times New Roman"/>
          <w:bCs/>
          <w:sz w:val="20"/>
          <w:szCs w:val="20"/>
          <w:lang w:eastAsia="pl-PL"/>
        </w:rPr>
      </w:pPr>
      <w:r w:rsidRPr="00D11AAC">
        <w:rPr>
          <w:rFonts w:ascii="Trebuchet MS" w:eastAsia="Times New Roman" w:hAnsi="Trebuchet MS" w:cs="Times New Roman"/>
          <w:bCs/>
          <w:sz w:val="20"/>
          <w:szCs w:val="20"/>
          <w:lang w:eastAsia="pl-PL"/>
        </w:rPr>
        <w:t xml:space="preserve">13.XII - Dyżur RII: </w:t>
      </w:r>
      <w:proofErr w:type="spellStart"/>
      <w:r w:rsidRPr="00D11AAC">
        <w:rPr>
          <w:rFonts w:ascii="Trebuchet MS" w:eastAsia="Times New Roman" w:hAnsi="Trebuchet MS" w:cs="Times New Roman"/>
          <w:bCs/>
          <w:sz w:val="20"/>
          <w:szCs w:val="20"/>
          <w:lang w:eastAsia="pl-PL"/>
        </w:rPr>
        <w:t>Aws</w:t>
      </w:r>
      <w:proofErr w:type="spellEnd"/>
      <w:r w:rsidRPr="00D11AAC">
        <w:rPr>
          <w:rFonts w:ascii="Trebuchet MS" w:eastAsia="Times New Roman" w:hAnsi="Trebuchet MS" w:cs="Times New Roman"/>
          <w:bCs/>
          <w:sz w:val="20"/>
          <w:szCs w:val="20"/>
          <w:lang w:eastAsia="pl-PL"/>
        </w:rPr>
        <w:t xml:space="preserve"> </w:t>
      </w:r>
      <w:proofErr w:type="spellStart"/>
      <w:r w:rsidRPr="00D11AAC">
        <w:rPr>
          <w:rFonts w:ascii="Trebuchet MS" w:eastAsia="Times New Roman" w:hAnsi="Trebuchet MS" w:cs="Times New Roman"/>
          <w:bCs/>
          <w:sz w:val="20"/>
          <w:szCs w:val="20"/>
          <w:lang w:eastAsia="pl-PL"/>
        </w:rPr>
        <w:t>Kinani</w:t>
      </w:r>
      <w:proofErr w:type="spellEnd"/>
    </w:p>
    <w:p w:rsidR="00462D98" w:rsidRDefault="00D11AAC" w:rsidP="00D11AAC">
      <w:pPr>
        <w:spacing w:after="0" w:line="240" w:lineRule="auto"/>
        <w:jc w:val="both"/>
        <w:rPr>
          <w:rFonts w:ascii="Trebuchet MS" w:eastAsia="Times New Roman" w:hAnsi="Trebuchet MS" w:cs="Times New Roman"/>
          <w:bCs/>
          <w:sz w:val="20"/>
          <w:szCs w:val="20"/>
          <w:lang w:eastAsia="pl-PL"/>
        </w:rPr>
      </w:pPr>
      <w:r w:rsidRPr="00D11AAC">
        <w:rPr>
          <w:rFonts w:ascii="Trebuchet MS" w:eastAsia="Times New Roman" w:hAnsi="Trebuchet MS" w:cs="Times New Roman"/>
          <w:bCs/>
          <w:sz w:val="20"/>
          <w:szCs w:val="20"/>
          <w:lang w:eastAsia="pl-PL"/>
        </w:rPr>
        <w:t>15.XII III Forum Migracji i Integracji – godziny 10-15, ECS, sala wystaw czasowych,</w:t>
      </w:r>
    </w:p>
    <w:p w:rsidR="00D11AAC" w:rsidRPr="00D11AAC" w:rsidRDefault="00D11AAC" w:rsidP="00D11AAC">
      <w:pPr>
        <w:spacing w:after="0" w:line="240" w:lineRule="auto"/>
        <w:jc w:val="both"/>
        <w:rPr>
          <w:rFonts w:ascii="Trebuchet MS" w:eastAsia="Times New Roman" w:hAnsi="Trebuchet MS" w:cs="Times New Roman"/>
          <w:bCs/>
          <w:sz w:val="20"/>
          <w:szCs w:val="20"/>
          <w:lang w:eastAsia="pl-PL"/>
        </w:rPr>
      </w:pPr>
      <w:r w:rsidRPr="00D11AAC">
        <w:rPr>
          <w:rFonts w:ascii="Trebuchet MS" w:eastAsia="Times New Roman" w:hAnsi="Trebuchet MS" w:cs="Times New Roman"/>
          <w:bCs/>
          <w:sz w:val="20"/>
          <w:szCs w:val="20"/>
          <w:lang w:eastAsia="pl-PL"/>
        </w:rPr>
        <w:t>temat: rola kultury w integracji + program ICORN</w:t>
      </w:r>
    </w:p>
    <w:p w:rsidR="00D11AAC" w:rsidRPr="00D11AAC" w:rsidRDefault="00D11AAC" w:rsidP="00D11AAC">
      <w:pPr>
        <w:spacing w:after="0" w:line="240" w:lineRule="auto"/>
        <w:jc w:val="both"/>
        <w:rPr>
          <w:rFonts w:ascii="Trebuchet MS" w:eastAsia="Times New Roman" w:hAnsi="Trebuchet MS" w:cs="Times New Roman"/>
          <w:bCs/>
          <w:sz w:val="20"/>
          <w:szCs w:val="20"/>
          <w:lang w:eastAsia="pl-PL"/>
        </w:rPr>
      </w:pPr>
      <w:r w:rsidRPr="00D11AAC">
        <w:rPr>
          <w:rFonts w:ascii="Trebuchet MS" w:eastAsia="Times New Roman" w:hAnsi="Trebuchet MS" w:cs="Times New Roman"/>
          <w:bCs/>
          <w:sz w:val="20"/>
          <w:szCs w:val="20"/>
          <w:lang w:eastAsia="pl-PL"/>
        </w:rPr>
        <w:t>15.XII Uroczysta kolacja Członków Rady + Ambasadorów Kampanii Łączy nas Gdańsk</w:t>
      </w:r>
    </w:p>
    <w:p w:rsidR="00D11AAC" w:rsidRPr="00D11AAC" w:rsidRDefault="00D11AAC" w:rsidP="00D11AAC">
      <w:pPr>
        <w:spacing w:after="0" w:line="240" w:lineRule="auto"/>
        <w:jc w:val="both"/>
        <w:rPr>
          <w:rFonts w:ascii="Trebuchet MS" w:eastAsia="Times New Roman" w:hAnsi="Trebuchet MS" w:cs="Times New Roman"/>
          <w:bCs/>
          <w:sz w:val="20"/>
          <w:szCs w:val="20"/>
          <w:lang w:eastAsia="pl-PL"/>
        </w:rPr>
      </w:pPr>
      <w:r w:rsidRPr="00D11AAC">
        <w:rPr>
          <w:rFonts w:ascii="Trebuchet MS" w:eastAsia="Times New Roman" w:hAnsi="Trebuchet MS" w:cs="Times New Roman"/>
          <w:bCs/>
          <w:sz w:val="20"/>
          <w:szCs w:val="20"/>
          <w:lang w:eastAsia="pl-PL"/>
        </w:rPr>
        <w:t>16.XII Gala Złotych Wachlarzy w Warszawie</w:t>
      </w:r>
    </w:p>
    <w:p w:rsidR="00D11AAC" w:rsidRDefault="00D11AAC" w:rsidP="00D11AAC">
      <w:pPr>
        <w:spacing w:after="0" w:line="240" w:lineRule="auto"/>
        <w:jc w:val="both"/>
        <w:rPr>
          <w:rFonts w:ascii="Trebuchet MS" w:eastAsia="Times New Roman" w:hAnsi="Trebuchet MS" w:cs="Times New Roman"/>
          <w:bCs/>
          <w:sz w:val="20"/>
          <w:szCs w:val="20"/>
          <w:lang w:eastAsia="pl-PL"/>
        </w:rPr>
      </w:pPr>
      <w:r w:rsidRPr="00D11AAC">
        <w:rPr>
          <w:rFonts w:ascii="Trebuchet MS" w:eastAsia="Times New Roman" w:hAnsi="Trebuchet MS" w:cs="Times New Roman"/>
          <w:bCs/>
          <w:sz w:val="20"/>
          <w:szCs w:val="20"/>
          <w:lang w:eastAsia="pl-PL"/>
        </w:rPr>
        <w:t>18.XII międzynarodowy Dzień Migrantów</w:t>
      </w:r>
    </w:p>
    <w:p w:rsidR="00D55324" w:rsidRPr="00D11AAC" w:rsidRDefault="00D55324" w:rsidP="00D11AAC">
      <w:pPr>
        <w:spacing w:after="0" w:line="240" w:lineRule="auto"/>
        <w:jc w:val="both"/>
        <w:rPr>
          <w:rFonts w:ascii="Trebuchet MS" w:eastAsia="Times New Roman" w:hAnsi="Trebuchet MS" w:cs="Times New Roman"/>
          <w:bCs/>
          <w:sz w:val="20"/>
          <w:szCs w:val="20"/>
          <w:lang w:eastAsia="pl-PL"/>
        </w:rPr>
      </w:pPr>
    </w:p>
    <w:p w:rsidR="00D11AAC" w:rsidRPr="00D11AAC" w:rsidRDefault="00D11AAC" w:rsidP="00D11AAC">
      <w:p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sz w:val="20"/>
          <w:szCs w:val="20"/>
          <w:u w:val="single"/>
          <w:lang w:eastAsia="pl-PL"/>
        </w:rPr>
      </w:pPr>
      <w:r w:rsidRPr="00D11AAC">
        <w:rPr>
          <w:rFonts w:ascii="Trebuchet MS" w:eastAsia="Times New Roman" w:hAnsi="Trebuchet MS" w:cs="Times New Roman"/>
          <w:b/>
          <w:bCs/>
          <w:sz w:val="20"/>
          <w:szCs w:val="20"/>
          <w:u w:val="single"/>
          <w:lang w:eastAsia="pl-PL"/>
        </w:rPr>
        <w:t>2018</w:t>
      </w:r>
    </w:p>
    <w:p w:rsidR="00D11AAC" w:rsidRPr="00D11AAC" w:rsidRDefault="00D11AAC" w:rsidP="00D11AAC">
      <w:pPr>
        <w:spacing w:after="0" w:line="240" w:lineRule="auto"/>
        <w:jc w:val="both"/>
        <w:rPr>
          <w:rFonts w:ascii="Trebuchet MS" w:eastAsia="Times New Roman" w:hAnsi="Trebuchet MS" w:cs="Times New Roman"/>
          <w:bCs/>
          <w:sz w:val="20"/>
          <w:szCs w:val="20"/>
          <w:lang w:eastAsia="pl-PL"/>
        </w:rPr>
      </w:pPr>
      <w:r w:rsidRPr="00D11AAC">
        <w:rPr>
          <w:rFonts w:ascii="Trebuchet MS" w:eastAsia="Times New Roman" w:hAnsi="Trebuchet MS" w:cs="Times New Roman"/>
          <w:bCs/>
          <w:sz w:val="20"/>
          <w:szCs w:val="20"/>
          <w:lang w:eastAsia="pl-PL"/>
        </w:rPr>
        <w:t xml:space="preserve">DYŻUR: 10.I środa, godzina 15-17, sala 107, UMG, </w:t>
      </w:r>
      <w:proofErr w:type="spellStart"/>
      <w:r w:rsidRPr="00D11AAC">
        <w:rPr>
          <w:rFonts w:ascii="Trebuchet MS" w:eastAsia="Times New Roman" w:hAnsi="Trebuchet MS" w:cs="Times New Roman"/>
          <w:bCs/>
          <w:sz w:val="20"/>
          <w:szCs w:val="20"/>
          <w:lang w:eastAsia="pl-PL"/>
        </w:rPr>
        <w:t>Ip</w:t>
      </w:r>
      <w:proofErr w:type="spellEnd"/>
      <w:r w:rsidRPr="00D11AAC">
        <w:rPr>
          <w:rFonts w:ascii="Trebuchet MS" w:eastAsia="Times New Roman" w:hAnsi="Trebuchet MS" w:cs="Times New Roman"/>
          <w:bCs/>
          <w:sz w:val="20"/>
          <w:szCs w:val="20"/>
          <w:lang w:eastAsia="pl-PL"/>
        </w:rPr>
        <w:t>.</w:t>
      </w:r>
      <w:r w:rsidR="00B461A4">
        <w:rPr>
          <w:rFonts w:ascii="Trebuchet MS" w:eastAsia="Times New Roman" w:hAnsi="Trebuchet MS" w:cs="Times New Roman"/>
          <w:bCs/>
          <w:sz w:val="20"/>
          <w:szCs w:val="20"/>
          <w:lang w:eastAsia="pl-PL"/>
        </w:rPr>
        <w:t xml:space="preserve">  </w:t>
      </w:r>
      <w:r w:rsidR="00B461A4" w:rsidRPr="00B461A4">
        <w:rPr>
          <w:rFonts w:ascii="Trebuchet MS" w:eastAsia="Times New Roman" w:hAnsi="Trebuchet MS" w:cs="Times New Roman"/>
          <w:bCs/>
          <w:sz w:val="20"/>
          <w:szCs w:val="20"/>
          <w:u w:val="single"/>
          <w:lang w:eastAsia="pl-PL"/>
        </w:rPr>
        <w:t>potrzebne zgłoszenia</w:t>
      </w:r>
    </w:p>
    <w:p w:rsidR="00D11AAC" w:rsidRPr="00D11AAC" w:rsidRDefault="00D11AAC" w:rsidP="00D11AAC">
      <w:pPr>
        <w:spacing w:after="0" w:line="240" w:lineRule="auto"/>
        <w:jc w:val="both"/>
        <w:rPr>
          <w:rFonts w:ascii="Trebuchet MS" w:eastAsia="Times New Roman" w:hAnsi="Trebuchet MS" w:cs="Times New Roman"/>
          <w:bCs/>
          <w:sz w:val="20"/>
          <w:szCs w:val="20"/>
          <w:lang w:eastAsia="pl-PL"/>
        </w:rPr>
      </w:pPr>
      <w:r w:rsidRPr="00B461A4">
        <w:rPr>
          <w:rFonts w:ascii="Trebuchet MS" w:eastAsia="Times New Roman" w:hAnsi="Trebuchet MS" w:cs="Times New Roman"/>
          <w:bCs/>
          <w:sz w:val="20"/>
          <w:szCs w:val="20"/>
          <w:u w:val="single"/>
          <w:lang w:eastAsia="pl-PL"/>
        </w:rPr>
        <w:t>POSIEDZENIE</w:t>
      </w:r>
      <w:r w:rsidRPr="00D11AAC">
        <w:rPr>
          <w:rFonts w:ascii="Trebuchet MS" w:eastAsia="Times New Roman" w:hAnsi="Trebuchet MS" w:cs="Times New Roman"/>
          <w:bCs/>
          <w:sz w:val="20"/>
          <w:szCs w:val="20"/>
          <w:lang w:eastAsia="pl-PL"/>
        </w:rPr>
        <w:t xml:space="preserve">: 16.I wtorek, </w:t>
      </w:r>
      <w:r w:rsidR="00B461A4">
        <w:rPr>
          <w:rFonts w:ascii="Trebuchet MS" w:eastAsia="Times New Roman" w:hAnsi="Trebuchet MS" w:cs="Times New Roman"/>
          <w:bCs/>
          <w:sz w:val="20"/>
          <w:szCs w:val="20"/>
          <w:lang w:eastAsia="pl-PL"/>
        </w:rPr>
        <w:t xml:space="preserve">g. 16-18, sala nr 5, ECS, </w:t>
      </w:r>
      <w:proofErr w:type="spellStart"/>
      <w:r w:rsidR="00B461A4">
        <w:rPr>
          <w:rFonts w:ascii="Trebuchet MS" w:eastAsia="Times New Roman" w:hAnsi="Trebuchet MS" w:cs="Times New Roman"/>
          <w:bCs/>
          <w:sz w:val="20"/>
          <w:szCs w:val="20"/>
          <w:lang w:eastAsia="pl-PL"/>
        </w:rPr>
        <w:t>IIIp</w:t>
      </w:r>
      <w:proofErr w:type="spellEnd"/>
      <w:r w:rsidR="00B461A4">
        <w:rPr>
          <w:rFonts w:ascii="Trebuchet MS" w:eastAsia="Times New Roman" w:hAnsi="Trebuchet MS" w:cs="Times New Roman"/>
          <w:bCs/>
          <w:sz w:val="20"/>
          <w:szCs w:val="20"/>
          <w:lang w:eastAsia="pl-PL"/>
        </w:rPr>
        <w:t>.</w:t>
      </w:r>
    </w:p>
    <w:p w:rsidR="00D11AAC" w:rsidRPr="00D11AAC" w:rsidRDefault="00D11AAC" w:rsidP="00D11AAC">
      <w:pPr>
        <w:spacing w:after="0" w:line="240" w:lineRule="auto"/>
        <w:jc w:val="both"/>
        <w:rPr>
          <w:rFonts w:ascii="Trebuchet MS" w:eastAsia="Times New Roman" w:hAnsi="Trebuchet MS" w:cs="Times New Roman"/>
          <w:bCs/>
          <w:sz w:val="20"/>
          <w:szCs w:val="20"/>
          <w:lang w:eastAsia="pl-PL"/>
        </w:rPr>
      </w:pPr>
      <w:r w:rsidRPr="00D11AAC">
        <w:rPr>
          <w:rFonts w:ascii="Trebuchet MS" w:eastAsia="Times New Roman" w:hAnsi="Trebuchet MS" w:cs="Times New Roman"/>
          <w:bCs/>
          <w:sz w:val="20"/>
          <w:szCs w:val="20"/>
          <w:lang w:eastAsia="pl-PL"/>
        </w:rPr>
        <w:t xml:space="preserve">DYŻUR: 16.II piątek, godzina 16-18, sala nr 3.34., Solidarność Codziennie, ECS, </w:t>
      </w:r>
      <w:proofErr w:type="spellStart"/>
      <w:r w:rsidRPr="00D11AAC">
        <w:rPr>
          <w:rFonts w:ascii="Trebuchet MS" w:eastAsia="Times New Roman" w:hAnsi="Trebuchet MS" w:cs="Times New Roman"/>
          <w:bCs/>
          <w:sz w:val="20"/>
          <w:szCs w:val="20"/>
          <w:lang w:eastAsia="pl-PL"/>
        </w:rPr>
        <w:t>IIIp</w:t>
      </w:r>
      <w:proofErr w:type="spellEnd"/>
      <w:r w:rsidRPr="00D11AAC">
        <w:rPr>
          <w:rFonts w:ascii="Trebuchet MS" w:eastAsia="Times New Roman" w:hAnsi="Trebuchet MS" w:cs="Times New Roman"/>
          <w:bCs/>
          <w:sz w:val="20"/>
          <w:szCs w:val="20"/>
          <w:lang w:eastAsia="pl-PL"/>
        </w:rPr>
        <w:t>.</w:t>
      </w:r>
    </w:p>
    <w:p w:rsidR="00D11AAC" w:rsidRPr="00D11AAC" w:rsidRDefault="00D11AAC" w:rsidP="00D11AAC">
      <w:pPr>
        <w:spacing w:after="0" w:line="240" w:lineRule="auto"/>
        <w:jc w:val="both"/>
        <w:rPr>
          <w:rFonts w:ascii="Trebuchet MS" w:eastAsia="Times New Roman" w:hAnsi="Trebuchet MS" w:cs="Times New Roman"/>
          <w:bCs/>
          <w:sz w:val="20"/>
          <w:szCs w:val="20"/>
          <w:lang w:eastAsia="pl-PL"/>
        </w:rPr>
      </w:pPr>
      <w:r w:rsidRPr="00B461A4">
        <w:rPr>
          <w:rFonts w:ascii="Trebuchet MS" w:eastAsia="Times New Roman" w:hAnsi="Trebuchet MS" w:cs="Times New Roman"/>
          <w:bCs/>
          <w:sz w:val="20"/>
          <w:szCs w:val="20"/>
          <w:u w:val="single"/>
          <w:lang w:eastAsia="pl-PL"/>
        </w:rPr>
        <w:t>POSIEDZENIE</w:t>
      </w:r>
      <w:r w:rsidRPr="00D11AAC">
        <w:rPr>
          <w:rFonts w:ascii="Trebuchet MS" w:eastAsia="Times New Roman" w:hAnsi="Trebuchet MS" w:cs="Times New Roman"/>
          <w:bCs/>
          <w:sz w:val="20"/>
          <w:szCs w:val="20"/>
          <w:lang w:eastAsia="pl-PL"/>
        </w:rPr>
        <w:t xml:space="preserve">: 20.II  wtorek, </w:t>
      </w:r>
      <w:r w:rsidR="00B461A4">
        <w:rPr>
          <w:rFonts w:ascii="Trebuchet MS" w:eastAsia="Times New Roman" w:hAnsi="Trebuchet MS" w:cs="Times New Roman"/>
          <w:bCs/>
          <w:sz w:val="20"/>
          <w:szCs w:val="20"/>
          <w:lang w:eastAsia="pl-PL"/>
        </w:rPr>
        <w:t xml:space="preserve">g. 16-18, sala nr 4, ECS, </w:t>
      </w:r>
      <w:proofErr w:type="spellStart"/>
      <w:r w:rsidR="00B461A4">
        <w:rPr>
          <w:rFonts w:ascii="Trebuchet MS" w:eastAsia="Times New Roman" w:hAnsi="Trebuchet MS" w:cs="Times New Roman"/>
          <w:bCs/>
          <w:sz w:val="20"/>
          <w:szCs w:val="20"/>
          <w:lang w:eastAsia="pl-PL"/>
        </w:rPr>
        <w:t>IIIp</w:t>
      </w:r>
      <w:proofErr w:type="spellEnd"/>
      <w:r w:rsidR="00B461A4">
        <w:rPr>
          <w:rFonts w:ascii="Trebuchet MS" w:eastAsia="Times New Roman" w:hAnsi="Trebuchet MS" w:cs="Times New Roman"/>
          <w:bCs/>
          <w:sz w:val="20"/>
          <w:szCs w:val="20"/>
          <w:lang w:eastAsia="pl-PL"/>
        </w:rPr>
        <w:t>.</w:t>
      </w:r>
    </w:p>
    <w:p w:rsidR="00D11AAC" w:rsidRPr="00D11AAC" w:rsidRDefault="00D11AAC" w:rsidP="00D11AAC">
      <w:pPr>
        <w:spacing w:after="0" w:line="240" w:lineRule="auto"/>
        <w:jc w:val="both"/>
        <w:rPr>
          <w:rFonts w:ascii="Trebuchet MS" w:eastAsia="Times New Roman" w:hAnsi="Trebuchet MS" w:cs="Times New Roman"/>
          <w:bCs/>
          <w:sz w:val="20"/>
          <w:szCs w:val="20"/>
          <w:lang w:eastAsia="pl-PL"/>
        </w:rPr>
      </w:pPr>
      <w:r w:rsidRPr="00D11AAC">
        <w:rPr>
          <w:rFonts w:ascii="Trebuchet MS" w:eastAsia="Times New Roman" w:hAnsi="Trebuchet MS" w:cs="Times New Roman"/>
          <w:bCs/>
          <w:sz w:val="20"/>
          <w:szCs w:val="20"/>
          <w:lang w:eastAsia="pl-PL"/>
        </w:rPr>
        <w:lastRenderedPageBreak/>
        <w:t xml:space="preserve">DYŻUR: 7.III środa, godzina 15-17, sala 107, UMG, </w:t>
      </w:r>
      <w:proofErr w:type="spellStart"/>
      <w:r w:rsidRPr="00D11AAC">
        <w:rPr>
          <w:rFonts w:ascii="Trebuchet MS" w:eastAsia="Times New Roman" w:hAnsi="Trebuchet MS" w:cs="Times New Roman"/>
          <w:bCs/>
          <w:sz w:val="20"/>
          <w:szCs w:val="20"/>
          <w:lang w:eastAsia="pl-PL"/>
        </w:rPr>
        <w:t>Ip</w:t>
      </w:r>
      <w:proofErr w:type="spellEnd"/>
      <w:r w:rsidRPr="00D11AAC">
        <w:rPr>
          <w:rFonts w:ascii="Trebuchet MS" w:eastAsia="Times New Roman" w:hAnsi="Trebuchet MS" w:cs="Times New Roman"/>
          <w:bCs/>
          <w:sz w:val="20"/>
          <w:szCs w:val="20"/>
          <w:lang w:eastAsia="pl-PL"/>
        </w:rPr>
        <w:t xml:space="preserve">. </w:t>
      </w:r>
    </w:p>
    <w:p w:rsidR="00D11AAC" w:rsidRPr="00D11AAC" w:rsidRDefault="00D11AAC" w:rsidP="00D11AAC">
      <w:pPr>
        <w:spacing w:after="0" w:line="240" w:lineRule="auto"/>
        <w:jc w:val="both"/>
        <w:rPr>
          <w:rFonts w:ascii="Trebuchet MS" w:eastAsia="Times New Roman" w:hAnsi="Trebuchet MS" w:cs="Times New Roman"/>
          <w:bCs/>
          <w:sz w:val="20"/>
          <w:szCs w:val="20"/>
          <w:lang w:eastAsia="pl-PL"/>
        </w:rPr>
      </w:pPr>
      <w:r w:rsidRPr="00B461A4">
        <w:rPr>
          <w:rFonts w:ascii="Trebuchet MS" w:eastAsia="Times New Roman" w:hAnsi="Trebuchet MS" w:cs="Times New Roman"/>
          <w:bCs/>
          <w:sz w:val="20"/>
          <w:szCs w:val="20"/>
          <w:u w:val="single"/>
          <w:lang w:eastAsia="pl-PL"/>
        </w:rPr>
        <w:t>POSIEDZENIE:</w:t>
      </w:r>
      <w:r w:rsidRPr="00D11AAC">
        <w:rPr>
          <w:rFonts w:ascii="Trebuchet MS" w:eastAsia="Times New Roman" w:hAnsi="Trebuchet MS" w:cs="Times New Roman"/>
          <w:bCs/>
          <w:sz w:val="20"/>
          <w:szCs w:val="20"/>
          <w:lang w:eastAsia="pl-PL"/>
        </w:rPr>
        <w:t xml:space="preserve"> 20.III  wtorek, </w:t>
      </w:r>
      <w:r w:rsidR="00D55324">
        <w:rPr>
          <w:rFonts w:ascii="Trebuchet MS" w:eastAsia="Times New Roman" w:hAnsi="Trebuchet MS" w:cs="Times New Roman"/>
          <w:bCs/>
          <w:sz w:val="20"/>
          <w:szCs w:val="20"/>
          <w:lang w:eastAsia="pl-PL"/>
        </w:rPr>
        <w:t xml:space="preserve">g. 16-18, sala nr 4, ECS, </w:t>
      </w:r>
      <w:proofErr w:type="spellStart"/>
      <w:r w:rsidR="00D55324">
        <w:rPr>
          <w:rFonts w:ascii="Trebuchet MS" w:eastAsia="Times New Roman" w:hAnsi="Trebuchet MS" w:cs="Times New Roman"/>
          <w:bCs/>
          <w:sz w:val="20"/>
          <w:szCs w:val="20"/>
          <w:lang w:eastAsia="pl-PL"/>
        </w:rPr>
        <w:t>IIIp</w:t>
      </w:r>
      <w:proofErr w:type="spellEnd"/>
      <w:r w:rsidR="00D55324">
        <w:rPr>
          <w:rFonts w:ascii="Trebuchet MS" w:eastAsia="Times New Roman" w:hAnsi="Trebuchet MS" w:cs="Times New Roman"/>
          <w:bCs/>
          <w:sz w:val="20"/>
          <w:szCs w:val="20"/>
          <w:lang w:eastAsia="pl-PL"/>
        </w:rPr>
        <w:t>.</w:t>
      </w:r>
    </w:p>
    <w:p w:rsidR="00D11AAC" w:rsidRPr="00D11AAC" w:rsidRDefault="00D11AAC" w:rsidP="00D11AAC">
      <w:pPr>
        <w:spacing w:after="0" w:line="240" w:lineRule="auto"/>
        <w:jc w:val="both"/>
        <w:rPr>
          <w:rFonts w:ascii="Trebuchet MS" w:eastAsia="Times New Roman" w:hAnsi="Trebuchet MS" w:cs="Times New Roman"/>
          <w:bCs/>
          <w:sz w:val="20"/>
          <w:szCs w:val="20"/>
          <w:lang w:eastAsia="pl-PL"/>
        </w:rPr>
      </w:pPr>
      <w:r w:rsidRPr="00D11AAC">
        <w:rPr>
          <w:rFonts w:ascii="Trebuchet MS" w:eastAsia="Times New Roman" w:hAnsi="Trebuchet MS" w:cs="Times New Roman"/>
          <w:bCs/>
          <w:sz w:val="20"/>
          <w:szCs w:val="20"/>
          <w:lang w:eastAsia="pl-PL"/>
        </w:rPr>
        <w:t xml:space="preserve">DYŻUR: 20.IV piątek, godzina 16-18, sala nr 3.34., Solidarność Codziennie, ECS, </w:t>
      </w:r>
      <w:proofErr w:type="spellStart"/>
      <w:r w:rsidRPr="00D11AAC">
        <w:rPr>
          <w:rFonts w:ascii="Trebuchet MS" w:eastAsia="Times New Roman" w:hAnsi="Trebuchet MS" w:cs="Times New Roman"/>
          <w:bCs/>
          <w:sz w:val="20"/>
          <w:szCs w:val="20"/>
          <w:lang w:eastAsia="pl-PL"/>
        </w:rPr>
        <w:t>IIIp</w:t>
      </w:r>
      <w:proofErr w:type="spellEnd"/>
      <w:r w:rsidRPr="00D11AAC">
        <w:rPr>
          <w:rFonts w:ascii="Trebuchet MS" w:eastAsia="Times New Roman" w:hAnsi="Trebuchet MS" w:cs="Times New Roman"/>
          <w:bCs/>
          <w:sz w:val="20"/>
          <w:szCs w:val="20"/>
          <w:lang w:eastAsia="pl-PL"/>
        </w:rPr>
        <w:t>.</w:t>
      </w:r>
    </w:p>
    <w:p w:rsidR="00D11AAC" w:rsidRPr="00D11AAC" w:rsidRDefault="00D11AAC" w:rsidP="00D11AAC">
      <w:pPr>
        <w:spacing w:after="0" w:line="240" w:lineRule="auto"/>
        <w:jc w:val="both"/>
        <w:rPr>
          <w:rFonts w:ascii="Trebuchet MS" w:eastAsia="Times New Roman" w:hAnsi="Trebuchet MS" w:cs="Times New Roman"/>
          <w:bCs/>
          <w:sz w:val="20"/>
          <w:szCs w:val="20"/>
          <w:lang w:eastAsia="pl-PL"/>
        </w:rPr>
      </w:pPr>
      <w:r w:rsidRPr="00B461A4">
        <w:rPr>
          <w:rFonts w:ascii="Trebuchet MS" w:eastAsia="Times New Roman" w:hAnsi="Trebuchet MS" w:cs="Times New Roman"/>
          <w:bCs/>
          <w:sz w:val="20"/>
          <w:szCs w:val="20"/>
          <w:u w:val="single"/>
          <w:lang w:eastAsia="pl-PL"/>
        </w:rPr>
        <w:t>POSIEDZENIE:</w:t>
      </w:r>
      <w:r w:rsidRPr="00D11AAC">
        <w:rPr>
          <w:rFonts w:ascii="Trebuchet MS" w:eastAsia="Times New Roman" w:hAnsi="Trebuchet MS" w:cs="Times New Roman"/>
          <w:bCs/>
          <w:sz w:val="20"/>
          <w:szCs w:val="20"/>
          <w:lang w:eastAsia="pl-PL"/>
        </w:rPr>
        <w:t xml:space="preserve"> 24.IV  wtorek, </w:t>
      </w:r>
      <w:r w:rsidR="00B461A4">
        <w:rPr>
          <w:rFonts w:ascii="Trebuchet MS" w:eastAsia="Times New Roman" w:hAnsi="Trebuchet MS" w:cs="Times New Roman"/>
          <w:bCs/>
          <w:sz w:val="20"/>
          <w:szCs w:val="20"/>
          <w:lang w:eastAsia="pl-PL"/>
        </w:rPr>
        <w:t xml:space="preserve">g. 16-18, jeszcze nie ma sali </w:t>
      </w:r>
      <w:r w:rsidR="00B461A4">
        <w:rPr>
          <w:rFonts w:ascii="Trebuchet MS" w:eastAsia="Times New Roman" w:hAnsi="Trebuchet MS" w:cs="Times New Roman"/>
          <w:bCs/>
          <w:sz w:val="20"/>
          <w:szCs w:val="20"/>
          <w:lang w:eastAsia="pl-PL"/>
        </w:rPr>
        <w:t></w:t>
      </w:r>
    </w:p>
    <w:p w:rsidR="00D11AAC" w:rsidRPr="00D11AAC" w:rsidRDefault="00D11AAC" w:rsidP="00D11AAC">
      <w:pPr>
        <w:spacing w:after="0" w:line="240" w:lineRule="auto"/>
        <w:jc w:val="both"/>
        <w:rPr>
          <w:rFonts w:ascii="Trebuchet MS" w:eastAsia="Times New Roman" w:hAnsi="Trebuchet MS" w:cs="Times New Roman"/>
          <w:bCs/>
          <w:sz w:val="20"/>
          <w:szCs w:val="20"/>
          <w:lang w:eastAsia="pl-PL"/>
        </w:rPr>
      </w:pPr>
      <w:r w:rsidRPr="00D11AAC">
        <w:rPr>
          <w:rFonts w:ascii="Trebuchet MS" w:eastAsia="Times New Roman" w:hAnsi="Trebuchet MS" w:cs="Times New Roman"/>
          <w:bCs/>
          <w:sz w:val="20"/>
          <w:szCs w:val="20"/>
          <w:lang w:eastAsia="pl-PL"/>
        </w:rPr>
        <w:t xml:space="preserve">DYŻUR: 23.V środa, godzina 15-17, sala 107, UMG, </w:t>
      </w:r>
      <w:proofErr w:type="spellStart"/>
      <w:r w:rsidRPr="00D11AAC">
        <w:rPr>
          <w:rFonts w:ascii="Trebuchet MS" w:eastAsia="Times New Roman" w:hAnsi="Trebuchet MS" w:cs="Times New Roman"/>
          <w:bCs/>
          <w:sz w:val="20"/>
          <w:szCs w:val="20"/>
          <w:lang w:eastAsia="pl-PL"/>
        </w:rPr>
        <w:t>Ip</w:t>
      </w:r>
      <w:proofErr w:type="spellEnd"/>
      <w:r w:rsidRPr="00D11AAC">
        <w:rPr>
          <w:rFonts w:ascii="Trebuchet MS" w:eastAsia="Times New Roman" w:hAnsi="Trebuchet MS" w:cs="Times New Roman"/>
          <w:bCs/>
          <w:sz w:val="20"/>
          <w:szCs w:val="20"/>
          <w:lang w:eastAsia="pl-PL"/>
        </w:rPr>
        <w:t xml:space="preserve">. </w:t>
      </w:r>
    </w:p>
    <w:p w:rsidR="00D11AAC" w:rsidRPr="00D11AAC" w:rsidRDefault="00D11AAC" w:rsidP="00D11AAC">
      <w:pPr>
        <w:spacing w:after="0" w:line="240" w:lineRule="auto"/>
        <w:jc w:val="both"/>
        <w:rPr>
          <w:rFonts w:ascii="Trebuchet MS" w:eastAsia="Times New Roman" w:hAnsi="Trebuchet MS" w:cs="Times New Roman"/>
          <w:bCs/>
          <w:sz w:val="20"/>
          <w:szCs w:val="20"/>
          <w:lang w:eastAsia="pl-PL"/>
        </w:rPr>
      </w:pPr>
      <w:r w:rsidRPr="00B461A4">
        <w:rPr>
          <w:rFonts w:ascii="Trebuchet MS" w:eastAsia="Times New Roman" w:hAnsi="Trebuchet MS" w:cs="Times New Roman"/>
          <w:bCs/>
          <w:sz w:val="20"/>
          <w:szCs w:val="20"/>
          <w:u w:val="single"/>
          <w:lang w:eastAsia="pl-PL"/>
        </w:rPr>
        <w:t>POSIEDZENIE:</w:t>
      </w:r>
      <w:r w:rsidRPr="00D11AAC">
        <w:rPr>
          <w:rFonts w:ascii="Trebuchet MS" w:eastAsia="Times New Roman" w:hAnsi="Trebuchet MS" w:cs="Times New Roman"/>
          <w:bCs/>
          <w:sz w:val="20"/>
          <w:szCs w:val="20"/>
          <w:lang w:eastAsia="pl-PL"/>
        </w:rPr>
        <w:t xml:space="preserve"> 29.V  wtorek, </w:t>
      </w:r>
      <w:r w:rsidR="00B461A4">
        <w:rPr>
          <w:rFonts w:ascii="Trebuchet MS" w:eastAsia="Times New Roman" w:hAnsi="Trebuchet MS" w:cs="Times New Roman"/>
          <w:bCs/>
          <w:sz w:val="20"/>
          <w:szCs w:val="20"/>
          <w:lang w:eastAsia="pl-PL"/>
        </w:rPr>
        <w:t xml:space="preserve">g. 16-18, sala nr 4, ECS, </w:t>
      </w:r>
      <w:proofErr w:type="spellStart"/>
      <w:r w:rsidR="00B461A4">
        <w:rPr>
          <w:rFonts w:ascii="Trebuchet MS" w:eastAsia="Times New Roman" w:hAnsi="Trebuchet MS" w:cs="Times New Roman"/>
          <w:bCs/>
          <w:sz w:val="20"/>
          <w:szCs w:val="20"/>
          <w:lang w:eastAsia="pl-PL"/>
        </w:rPr>
        <w:t>IIIp</w:t>
      </w:r>
      <w:proofErr w:type="spellEnd"/>
      <w:r w:rsidR="00B461A4">
        <w:rPr>
          <w:rFonts w:ascii="Trebuchet MS" w:eastAsia="Times New Roman" w:hAnsi="Trebuchet MS" w:cs="Times New Roman"/>
          <w:bCs/>
          <w:sz w:val="20"/>
          <w:szCs w:val="20"/>
          <w:lang w:eastAsia="pl-PL"/>
        </w:rPr>
        <w:t>.</w:t>
      </w:r>
    </w:p>
    <w:p w:rsidR="00D11AAC" w:rsidRPr="00D11AAC" w:rsidRDefault="00D11AAC" w:rsidP="00D11AAC">
      <w:pPr>
        <w:spacing w:after="0" w:line="240" w:lineRule="auto"/>
        <w:jc w:val="both"/>
        <w:rPr>
          <w:rFonts w:ascii="Trebuchet MS" w:eastAsia="Times New Roman" w:hAnsi="Trebuchet MS" w:cs="Times New Roman"/>
          <w:bCs/>
          <w:sz w:val="20"/>
          <w:szCs w:val="20"/>
          <w:lang w:eastAsia="pl-PL"/>
        </w:rPr>
      </w:pPr>
      <w:r w:rsidRPr="00D11AAC">
        <w:rPr>
          <w:rFonts w:ascii="Trebuchet MS" w:eastAsia="Times New Roman" w:hAnsi="Trebuchet MS" w:cs="Times New Roman"/>
          <w:bCs/>
          <w:sz w:val="20"/>
          <w:szCs w:val="20"/>
          <w:lang w:eastAsia="pl-PL"/>
        </w:rPr>
        <w:t xml:space="preserve">DYŻUR: 15.VI piątek, godzina 16-18, sala nr 3.34., Solidarność Codziennie, ECS, </w:t>
      </w:r>
      <w:proofErr w:type="spellStart"/>
      <w:r w:rsidRPr="00D11AAC">
        <w:rPr>
          <w:rFonts w:ascii="Trebuchet MS" w:eastAsia="Times New Roman" w:hAnsi="Trebuchet MS" w:cs="Times New Roman"/>
          <w:bCs/>
          <w:sz w:val="20"/>
          <w:szCs w:val="20"/>
          <w:lang w:eastAsia="pl-PL"/>
        </w:rPr>
        <w:t>IIIp</w:t>
      </w:r>
      <w:proofErr w:type="spellEnd"/>
      <w:r w:rsidRPr="00D11AAC">
        <w:rPr>
          <w:rFonts w:ascii="Trebuchet MS" w:eastAsia="Times New Roman" w:hAnsi="Trebuchet MS" w:cs="Times New Roman"/>
          <w:bCs/>
          <w:sz w:val="20"/>
          <w:szCs w:val="20"/>
          <w:lang w:eastAsia="pl-PL"/>
        </w:rPr>
        <w:t>.</w:t>
      </w:r>
    </w:p>
    <w:p w:rsidR="00D11AAC" w:rsidRDefault="00D11AAC" w:rsidP="00D11AAC">
      <w:pPr>
        <w:spacing w:after="0" w:line="240" w:lineRule="auto"/>
        <w:jc w:val="both"/>
        <w:rPr>
          <w:rFonts w:ascii="Trebuchet MS" w:eastAsia="Times New Roman" w:hAnsi="Trebuchet MS" w:cs="Times New Roman"/>
          <w:bCs/>
          <w:sz w:val="20"/>
          <w:szCs w:val="20"/>
          <w:lang w:eastAsia="pl-PL"/>
        </w:rPr>
      </w:pPr>
      <w:r w:rsidRPr="00B461A4">
        <w:rPr>
          <w:rFonts w:ascii="Trebuchet MS" w:eastAsia="Times New Roman" w:hAnsi="Trebuchet MS" w:cs="Times New Roman"/>
          <w:bCs/>
          <w:sz w:val="20"/>
          <w:szCs w:val="20"/>
          <w:u w:val="single"/>
          <w:lang w:eastAsia="pl-PL"/>
        </w:rPr>
        <w:t>POSIEDZENIE:</w:t>
      </w:r>
      <w:r w:rsidRPr="00D11AAC">
        <w:rPr>
          <w:rFonts w:ascii="Trebuchet MS" w:eastAsia="Times New Roman" w:hAnsi="Trebuchet MS" w:cs="Times New Roman"/>
          <w:bCs/>
          <w:sz w:val="20"/>
          <w:szCs w:val="20"/>
          <w:lang w:eastAsia="pl-PL"/>
        </w:rPr>
        <w:t xml:space="preserve"> 19.VI  wtorek, g. 16-18, sala nr 4, ECS, </w:t>
      </w:r>
      <w:proofErr w:type="spellStart"/>
      <w:r w:rsidRPr="00D11AAC">
        <w:rPr>
          <w:rFonts w:ascii="Trebuchet MS" w:eastAsia="Times New Roman" w:hAnsi="Trebuchet MS" w:cs="Times New Roman"/>
          <w:bCs/>
          <w:sz w:val="20"/>
          <w:szCs w:val="20"/>
          <w:lang w:eastAsia="pl-PL"/>
        </w:rPr>
        <w:t>IIIp</w:t>
      </w:r>
      <w:proofErr w:type="spellEnd"/>
      <w:r w:rsidRPr="00D11AAC">
        <w:rPr>
          <w:rFonts w:ascii="Trebuchet MS" w:eastAsia="Times New Roman" w:hAnsi="Trebuchet MS" w:cs="Times New Roman"/>
          <w:bCs/>
          <w:sz w:val="20"/>
          <w:szCs w:val="20"/>
          <w:lang w:eastAsia="pl-PL"/>
        </w:rPr>
        <w:t>.</w:t>
      </w:r>
    </w:p>
    <w:p w:rsidR="00D55324" w:rsidRPr="00D11AAC" w:rsidRDefault="00D55324" w:rsidP="00D11AAC">
      <w:pPr>
        <w:spacing w:after="0" w:line="240" w:lineRule="auto"/>
        <w:jc w:val="both"/>
        <w:rPr>
          <w:rFonts w:ascii="Trebuchet MS" w:eastAsia="Times New Roman" w:hAnsi="Trebuchet MS" w:cs="Times New Roman"/>
          <w:bCs/>
          <w:sz w:val="20"/>
          <w:szCs w:val="20"/>
          <w:lang w:eastAsia="pl-PL"/>
        </w:rPr>
      </w:pPr>
    </w:p>
    <w:p w:rsidR="00D11AAC" w:rsidRPr="00B461A4" w:rsidRDefault="00D11AAC" w:rsidP="00D11AAC">
      <w:p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sz w:val="20"/>
          <w:szCs w:val="20"/>
          <w:u w:val="single"/>
          <w:lang w:eastAsia="pl-PL"/>
        </w:rPr>
      </w:pPr>
      <w:r w:rsidRPr="00B461A4">
        <w:rPr>
          <w:rFonts w:ascii="Trebuchet MS" w:eastAsia="Times New Roman" w:hAnsi="Trebuchet MS" w:cs="Times New Roman"/>
          <w:b/>
          <w:bCs/>
          <w:sz w:val="20"/>
          <w:szCs w:val="20"/>
          <w:u w:val="single"/>
          <w:lang w:eastAsia="pl-PL"/>
        </w:rPr>
        <w:t>PRZERWA LETNIA</w:t>
      </w:r>
    </w:p>
    <w:p w:rsidR="00D55324" w:rsidRDefault="00D11AAC" w:rsidP="00D11AAC">
      <w:p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sz w:val="20"/>
          <w:szCs w:val="20"/>
          <w:lang w:eastAsia="pl-PL"/>
        </w:rPr>
      </w:pPr>
      <w:r w:rsidRPr="00B461A4">
        <w:rPr>
          <w:rFonts w:ascii="Trebuchet MS" w:eastAsia="Times New Roman" w:hAnsi="Trebuchet MS" w:cs="Times New Roman"/>
          <w:b/>
          <w:bCs/>
          <w:sz w:val="20"/>
          <w:szCs w:val="20"/>
          <w:lang w:eastAsia="pl-PL"/>
        </w:rPr>
        <w:t xml:space="preserve">OSTATNIE POSIEDZENIE: 4.IX wtorek, g. 16-18, sala nr 5, ECS, </w:t>
      </w:r>
      <w:proofErr w:type="spellStart"/>
      <w:r w:rsidRPr="00B461A4">
        <w:rPr>
          <w:rFonts w:ascii="Trebuchet MS" w:eastAsia="Times New Roman" w:hAnsi="Trebuchet MS" w:cs="Times New Roman"/>
          <w:b/>
          <w:bCs/>
          <w:sz w:val="20"/>
          <w:szCs w:val="20"/>
          <w:lang w:eastAsia="pl-PL"/>
        </w:rPr>
        <w:t>IIIp</w:t>
      </w:r>
      <w:proofErr w:type="spellEnd"/>
      <w:r w:rsidRPr="00B461A4">
        <w:rPr>
          <w:rFonts w:ascii="Trebuchet MS" w:eastAsia="Times New Roman" w:hAnsi="Trebuchet MS" w:cs="Times New Roman"/>
          <w:b/>
          <w:bCs/>
          <w:sz w:val="20"/>
          <w:szCs w:val="20"/>
          <w:lang w:eastAsia="pl-PL"/>
        </w:rPr>
        <w:t>.</w:t>
      </w:r>
    </w:p>
    <w:p w:rsidR="00D11AAC" w:rsidRPr="00570D8D" w:rsidRDefault="00D11AAC" w:rsidP="00D11AAC">
      <w:p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sz w:val="20"/>
          <w:szCs w:val="20"/>
          <w:lang w:eastAsia="pl-PL"/>
        </w:rPr>
      </w:pPr>
    </w:p>
    <w:p w:rsidR="00D11AAC" w:rsidRDefault="00D11AAC" w:rsidP="00D11AAC">
      <w:pPr>
        <w:spacing w:after="0" w:line="240" w:lineRule="auto"/>
        <w:jc w:val="both"/>
        <w:rPr>
          <w:rFonts w:ascii="Trebuchet MS" w:eastAsia="Times New Roman" w:hAnsi="Trebuchet MS" w:cs="Times New Roman"/>
          <w:bCs/>
          <w:sz w:val="20"/>
          <w:szCs w:val="20"/>
          <w:lang w:eastAsia="pl-PL"/>
        </w:rPr>
      </w:pPr>
      <w:r>
        <w:rPr>
          <w:rFonts w:ascii="Trebuchet MS" w:eastAsia="Times New Roman" w:hAnsi="Trebuchet MS" w:cs="Times New Roman"/>
          <w:b/>
          <w:bCs/>
          <w:sz w:val="20"/>
          <w:szCs w:val="20"/>
          <w:lang w:eastAsia="pl-PL"/>
        </w:rPr>
        <w:t>Ad.4</w:t>
      </w:r>
      <w:r>
        <w:rPr>
          <w:rFonts w:ascii="Trebuchet MS" w:eastAsia="Times New Roman" w:hAnsi="Trebuchet MS" w:cs="Times New Roman"/>
          <w:bCs/>
          <w:sz w:val="20"/>
          <w:szCs w:val="20"/>
          <w:lang w:eastAsia="pl-PL"/>
        </w:rPr>
        <w:t>.</w:t>
      </w:r>
      <w:r w:rsidR="002D684E">
        <w:rPr>
          <w:rFonts w:ascii="Trebuchet MS" w:eastAsia="Times New Roman" w:hAnsi="Trebuchet MS" w:cs="Times New Roman"/>
          <w:bCs/>
          <w:sz w:val="20"/>
          <w:szCs w:val="20"/>
          <w:lang w:eastAsia="pl-PL"/>
        </w:rPr>
        <w:t xml:space="preserve"> Sprawy bieżące</w:t>
      </w:r>
      <w:r>
        <w:rPr>
          <w:rFonts w:ascii="Trebuchet MS" w:eastAsia="Times New Roman" w:hAnsi="Trebuchet MS" w:cs="Times New Roman"/>
          <w:bCs/>
          <w:sz w:val="20"/>
          <w:szCs w:val="20"/>
          <w:lang w:eastAsia="pl-PL"/>
        </w:rPr>
        <w:t>:</w:t>
      </w:r>
    </w:p>
    <w:p w:rsidR="00D55324" w:rsidRDefault="00D55324" w:rsidP="00D11AAC">
      <w:pPr>
        <w:spacing w:after="0" w:line="240" w:lineRule="auto"/>
        <w:jc w:val="both"/>
        <w:rPr>
          <w:rFonts w:ascii="Trebuchet MS" w:eastAsia="Times New Roman" w:hAnsi="Trebuchet MS" w:cs="Times New Roman"/>
          <w:bCs/>
          <w:sz w:val="20"/>
          <w:szCs w:val="20"/>
          <w:lang w:eastAsia="pl-PL"/>
        </w:rPr>
      </w:pPr>
    </w:p>
    <w:p w:rsidR="00570D8D" w:rsidRDefault="00D11AAC" w:rsidP="00D11AAC">
      <w:pPr>
        <w:spacing w:after="0" w:line="240" w:lineRule="auto"/>
        <w:jc w:val="both"/>
        <w:rPr>
          <w:rFonts w:ascii="Trebuchet MS" w:eastAsia="Times New Roman" w:hAnsi="Trebuchet MS" w:cs="Times New Roman"/>
          <w:bCs/>
          <w:sz w:val="20"/>
          <w:szCs w:val="20"/>
          <w:lang w:eastAsia="pl-PL"/>
        </w:rPr>
      </w:pPr>
      <w:r w:rsidRPr="00D55324">
        <w:rPr>
          <w:rFonts w:ascii="Trebuchet MS" w:eastAsia="Times New Roman" w:hAnsi="Trebuchet MS" w:cs="Times New Roman"/>
          <w:b/>
          <w:bCs/>
          <w:sz w:val="20"/>
          <w:szCs w:val="20"/>
          <w:lang w:eastAsia="pl-PL"/>
        </w:rPr>
        <w:t>4.1.</w:t>
      </w:r>
      <w:r w:rsidRPr="00ED7C18">
        <w:rPr>
          <w:rFonts w:ascii="Trebuchet MS" w:eastAsia="Times New Roman" w:hAnsi="Trebuchet MS" w:cs="Times New Roman"/>
          <w:bCs/>
          <w:sz w:val="20"/>
          <w:szCs w:val="20"/>
          <w:lang w:eastAsia="pl-PL"/>
        </w:rPr>
        <w:t xml:space="preserve"> </w:t>
      </w:r>
      <w:r w:rsidR="00570D8D">
        <w:rPr>
          <w:rFonts w:ascii="Trebuchet MS" w:eastAsia="Times New Roman" w:hAnsi="Trebuchet MS" w:cs="Times New Roman"/>
          <w:bCs/>
          <w:sz w:val="20"/>
          <w:szCs w:val="20"/>
          <w:lang w:eastAsia="pl-PL"/>
        </w:rPr>
        <w:t xml:space="preserve">Dyskutowano o rozesłanej przez Współprzewodniczącego propozycji Planu Działań RII na 2018 rok. Przeformułowano większość punktów pod kątem bardziej operacyjnym oraz je skonkretyzowano. Owoc tych prac przedstawiony zostanie Radnym w osobnym załączniku. Lista działań nie jest zamknięta, być może wymaga doszlifowań i dalszego sprowadzania jej na poziom bardziej operacyjny, wszyscy Radni mogą jeszcze wnosić – KONKRETNE – pomysły, jednakże zgodzono się co do strategii opracowania kilku szczegółowych punktów które realistycznie będą Radni w stanie wykonać w okresie de facto zaledwie pół roku (sześć posiedzeń do przerwy letniej </w:t>
      </w:r>
      <w:r w:rsidR="00462D98">
        <w:rPr>
          <w:rFonts w:ascii="Trebuchet MS" w:eastAsia="Times New Roman" w:hAnsi="Trebuchet MS" w:cs="Times New Roman"/>
          <w:bCs/>
          <w:sz w:val="20"/>
          <w:szCs w:val="20"/>
          <w:lang w:eastAsia="pl-PL"/>
        </w:rPr>
        <w:br/>
        <w:t>i</w:t>
      </w:r>
      <w:r w:rsidR="00570D8D">
        <w:rPr>
          <w:rFonts w:ascii="Trebuchet MS" w:eastAsia="Times New Roman" w:hAnsi="Trebuchet MS" w:cs="Times New Roman"/>
          <w:bCs/>
          <w:sz w:val="20"/>
          <w:szCs w:val="20"/>
          <w:lang w:eastAsia="pl-PL"/>
        </w:rPr>
        <w:t xml:space="preserve"> początku kadencji nowej Rady) a nie górnolotnych, ogólnikowych koncepcji/tematów działań realistycznie niemożliwych do wykonania w tak krótkim czasie.</w:t>
      </w:r>
    </w:p>
    <w:p w:rsidR="00D11AAC" w:rsidRDefault="00570D8D" w:rsidP="00D11AAC">
      <w:pPr>
        <w:spacing w:after="0" w:line="240" w:lineRule="auto"/>
        <w:jc w:val="both"/>
        <w:rPr>
          <w:rFonts w:ascii="Trebuchet MS" w:eastAsia="Times New Roman" w:hAnsi="Trebuchet MS" w:cs="Times New Roman"/>
          <w:bCs/>
          <w:sz w:val="20"/>
          <w:szCs w:val="20"/>
          <w:lang w:eastAsia="pl-PL"/>
        </w:rPr>
      </w:pPr>
      <w:r>
        <w:rPr>
          <w:rFonts w:ascii="Trebuchet MS" w:eastAsia="Times New Roman" w:hAnsi="Trebuchet MS" w:cs="Times New Roman"/>
          <w:bCs/>
          <w:sz w:val="20"/>
          <w:szCs w:val="20"/>
          <w:lang w:eastAsia="pl-PL"/>
        </w:rPr>
        <w:t xml:space="preserve"> </w:t>
      </w:r>
      <w:r w:rsidR="002D684E">
        <w:rPr>
          <w:rFonts w:ascii="Trebuchet MS" w:eastAsia="Times New Roman" w:hAnsi="Trebuchet MS" w:cs="Times New Roman"/>
          <w:bCs/>
          <w:sz w:val="20"/>
          <w:szCs w:val="20"/>
          <w:lang w:eastAsia="pl-PL"/>
        </w:rPr>
        <w:br/>
      </w:r>
      <w:r w:rsidRPr="00D55324">
        <w:rPr>
          <w:rFonts w:ascii="Trebuchet MS" w:eastAsia="Times New Roman" w:hAnsi="Trebuchet MS" w:cs="Times New Roman"/>
          <w:b/>
          <w:bCs/>
          <w:sz w:val="20"/>
          <w:szCs w:val="20"/>
          <w:lang w:eastAsia="pl-PL"/>
        </w:rPr>
        <w:t>4.2.</w:t>
      </w:r>
      <w:r>
        <w:rPr>
          <w:rFonts w:ascii="Trebuchet MS" w:eastAsia="Times New Roman" w:hAnsi="Trebuchet MS" w:cs="Times New Roman"/>
          <w:bCs/>
          <w:sz w:val="20"/>
          <w:szCs w:val="20"/>
          <w:lang w:eastAsia="pl-PL"/>
        </w:rPr>
        <w:t xml:space="preserve"> Pismo zapraszające Konsula Ukrainy jest gotowe. Wymaga podpisów Współprzewodniczącego </w:t>
      </w:r>
      <w:r w:rsidR="00462D98">
        <w:rPr>
          <w:rFonts w:ascii="Trebuchet MS" w:eastAsia="Times New Roman" w:hAnsi="Trebuchet MS" w:cs="Times New Roman"/>
          <w:bCs/>
          <w:sz w:val="20"/>
          <w:szCs w:val="20"/>
          <w:lang w:eastAsia="pl-PL"/>
        </w:rPr>
        <w:br/>
      </w:r>
      <w:r>
        <w:rPr>
          <w:rFonts w:ascii="Trebuchet MS" w:eastAsia="Times New Roman" w:hAnsi="Trebuchet MS" w:cs="Times New Roman"/>
          <w:bCs/>
          <w:sz w:val="20"/>
          <w:szCs w:val="20"/>
          <w:lang w:eastAsia="pl-PL"/>
        </w:rPr>
        <w:t xml:space="preserve">i Współprzewodniczącej. Pismo przesłane zostanie do wiadomości </w:t>
      </w:r>
      <w:r w:rsidR="00462D98">
        <w:rPr>
          <w:rFonts w:ascii="Trebuchet MS" w:eastAsia="Times New Roman" w:hAnsi="Trebuchet MS" w:cs="Times New Roman"/>
          <w:bCs/>
          <w:sz w:val="20"/>
          <w:szCs w:val="20"/>
          <w:lang w:eastAsia="pl-PL"/>
        </w:rPr>
        <w:t xml:space="preserve">Radnych </w:t>
      </w:r>
      <w:r>
        <w:rPr>
          <w:rFonts w:ascii="Trebuchet MS" w:eastAsia="Times New Roman" w:hAnsi="Trebuchet MS" w:cs="Times New Roman"/>
          <w:bCs/>
          <w:sz w:val="20"/>
          <w:szCs w:val="20"/>
          <w:lang w:eastAsia="pl-PL"/>
        </w:rPr>
        <w:t xml:space="preserve">odrębnym </w:t>
      </w:r>
      <w:r w:rsidR="00462D98">
        <w:rPr>
          <w:rFonts w:ascii="Trebuchet MS" w:eastAsia="Times New Roman" w:hAnsi="Trebuchet MS" w:cs="Times New Roman"/>
          <w:bCs/>
          <w:sz w:val="20"/>
          <w:szCs w:val="20"/>
          <w:lang w:eastAsia="pl-PL"/>
        </w:rPr>
        <w:t>z</w:t>
      </w:r>
      <w:r>
        <w:rPr>
          <w:rFonts w:ascii="Trebuchet MS" w:eastAsia="Times New Roman" w:hAnsi="Trebuchet MS" w:cs="Times New Roman"/>
          <w:bCs/>
          <w:sz w:val="20"/>
          <w:szCs w:val="20"/>
          <w:lang w:eastAsia="pl-PL"/>
        </w:rPr>
        <w:t>ałącznikiem.</w:t>
      </w:r>
      <w:r w:rsidR="000603FC">
        <w:rPr>
          <w:rFonts w:ascii="Trebuchet MS" w:eastAsia="Times New Roman" w:hAnsi="Trebuchet MS" w:cs="Times New Roman"/>
          <w:bCs/>
          <w:sz w:val="20"/>
          <w:szCs w:val="20"/>
          <w:lang w:eastAsia="pl-PL"/>
        </w:rPr>
        <w:br/>
      </w:r>
    </w:p>
    <w:p w:rsidR="00462D98" w:rsidRDefault="00D11AAC" w:rsidP="00D11AAC">
      <w:pPr>
        <w:spacing w:after="0" w:line="240" w:lineRule="auto"/>
        <w:jc w:val="both"/>
        <w:rPr>
          <w:rFonts w:ascii="Trebuchet MS" w:eastAsia="Times New Roman" w:hAnsi="Trebuchet MS" w:cs="Times New Roman"/>
          <w:bCs/>
          <w:sz w:val="20"/>
          <w:szCs w:val="20"/>
          <w:lang w:eastAsia="pl-PL"/>
        </w:rPr>
      </w:pPr>
      <w:r w:rsidRPr="00D55324">
        <w:rPr>
          <w:rFonts w:ascii="Trebuchet MS" w:eastAsia="Times New Roman" w:hAnsi="Trebuchet MS" w:cs="Times New Roman"/>
          <w:b/>
          <w:bCs/>
          <w:sz w:val="20"/>
          <w:szCs w:val="20"/>
          <w:lang w:eastAsia="pl-PL"/>
        </w:rPr>
        <w:t>4.3.</w:t>
      </w:r>
      <w:r w:rsidR="00462D98">
        <w:rPr>
          <w:rFonts w:ascii="Trebuchet MS" w:eastAsia="Times New Roman" w:hAnsi="Trebuchet MS" w:cs="Times New Roman"/>
          <w:bCs/>
          <w:sz w:val="20"/>
          <w:szCs w:val="20"/>
          <w:lang w:eastAsia="pl-PL"/>
        </w:rPr>
        <w:t xml:space="preserve"> Po spotkaniu z włoską dziennikarką</w:t>
      </w:r>
      <w:r w:rsidR="00570D8D">
        <w:rPr>
          <w:rFonts w:ascii="Trebuchet MS" w:eastAsia="Times New Roman" w:hAnsi="Trebuchet MS" w:cs="Times New Roman"/>
          <w:bCs/>
          <w:sz w:val="20"/>
          <w:szCs w:val="20"/>
          <w:lang w:eastAsia="pl-PL"/>
        </w:rPr>
        <w:t xml:space="preserve"> Radni mają ogromny niesmak. Uważają, że potraktowani zostali nieprofesjonalni</w:t>
      </w:r>
      <w:r w:rsidR="00462D98">
        <w:rPr>
          <w:rFonts w:ascii="Trebuchet MS" w:eastAsia="Times New Roman" w:hAnsi="Trebuchet MS" w:cs="Times New Roman"/>
          <w:bCs/>
          <w:sz w:val="20"/>
          <w:szCs w:val="20"/>
          <w:lang w:eastAsia="pl-PL"/>
        </w:rPr>
        <w:t>e i agresywnie. Mają poczucie, ż</w:t>
      </w:r>
      <w:r w:rsidR="00570D8D">
        <w:rPr>
          <w:rFonts w:ascii="Trebuchet MS" w:eastAsia="Times New Roman" w:hAnsi="Trebuchet MS" w:cs="Times New Roman"/>
          <w:bCs/>
          <w:sz w:val="20"/>
          <w:szCs w:val="20"/>
          <w:lang w:eastAsia="pl-PL"/>
        </w:rPr>
        <w:t>e dziennikarka przyszła z gotową agendą na wywiad a nie uzyskiwanie odpowiedzi od Radnych na tematy politycz</w:t>
      </w:r>
      <w:r w:rsidR="000603FC">
        <w:rPr>
          <w:rFonts w:ascii="Trebuchet MS" w:eastAsia="Times New Roman" w:hAnsi="Trebuchet MS" w:cs="Times New Roman"/>
          <w:bCs/>
          <w:sz w:val="20"/>
          <w:szCs w:val="20"/>
          <w:lang w:eastAsia="pl-PL"/>
        </w:rPr>
        <w:t>ne wyprowadzi</w:t>
      </w:r>
      <w:r w:rsidR="00462D98">
        <w:rPr>
          <w:rFonts w:ascii="Trebuchet MS" w:eastAsia="Times New Roman" w:hAnsi="Trebuchet MS" w:cs="Times New Roman"/>
          <w:bCs/>
          <w:sz w:val="20"/>
          <w:szCs w:val="20"/>
          <w:lang w:eastAsia="pl-PL"/>
        </w:rPr>
        <w:t>ło ją</w:t>
      </w:r>
      <w:r w:rsidR="000603FC">
        <w:rPr>
          <w:rFonts w:ascii="Trebuchet MS" w:eastAsia="Times New Roman" w:hAnsi="Trebuchet MS" w:cs="Times New Roman"/>
          <w:bCs/>
          <w:sz w:val="20"/>
          <w:szCs w:val="20"/>
          <w:lang w:eastAsia="pl-PL"/>
        </w:rPr>
        <w:t xml:space="preserve"> </w:t>
      </w:r>
      <w:r w:rsidR="00462D98">
        <w:rPr>
          <w:rFonts w:ascii="Trebuchet MS" w:eastAsia="Times New Roman" w:hAnsi="Trebuchet MS" w:cs="Times New Roman"/>
          <w:bCs/>
          <w:sz w:val="20"/>
          <w:szCs w:val="20"/>
          <w:lang w:eastAsia="pl-PL"/>
        </w:rPr>
        <w:br/>
      </w:r>
      <w:r w:rsidR="000603FC">
        <w:rPr>
          <w:rFonts w:ascii="Trebuchet MS" w:eastAsia="Times New Roman" w:hAnsi="Trebuchet MS" w:cs="Times New Roman"/>
          <w:bCs/>
          <w:sz w:val="20"/>
          <w:szCs w:val="20"/>
          <w:lang w:eastAsia="pl-PL"/>
        </w:rPr>
        <w:t xml:space="preserve">z równowagi. Ujawniła ona swoje poglądy i wartości </w:t>
      </w:r>
      <w:r w:rsidR="00462D98">
        <w:rPr>
          <w:rFonts w:ascii="Trebuchet MS" w:eastAsia="Times New Roman" w:hAnsi="Trebuchet MS" w:cs="Times New Roman"/>
          <w:bCs/>
          <w:sz w:val="20"/>
          <w:szCs w:val="20"/>
          <w:lang w:eastAsia="pl-PL"/>
        </w:rPr>
        <w:t>wręcz</w:t>
      </w:r>
      <w:r w:rsidR="00462D98">
        <w:rPr>
          <w:rFonts w:ascii="Trebuchet MS" w:eastAsia="Times New Roman" w:hAnsi="Trebuchet MS" w:cs="Times New Roman"/>
          <w:bCs/>
          <w:sz w:val="20"/>
          <w:szCs w:val="20"/>
          <w:lang w:eastAsia="pl-PL"/>
        </w:rPr>
        <w:t xml:space="preserve"> </w:t>
      </w:r>
      <w:r w:rsidR="000603FC">
        <w:rPr>
          <w:rFonts w:ascii="Trebuchet MS" w:eastAsia="Times New Roman" w:hAnsi="Trebuchet MS" w:cs="Times New Roman"/>
          <w:bCs/>
          <w:sz w:val="20"/>
          <w:szCs w:val="20"/>
          <w:lang w:eastAsia="pl-PL"/>
        </w:rPr>
        <w:t xml:space="preserve">atakując </w:t>
      </w:r>
      <w:r w:rsidR="00462D98">
        <w:rPr>
          <w:rFonts w:ascii="Trebuchet MS" w:eastAsia="Times New Roman" w:hAnsi="Trebuchet MS" w:cs="Times New Roman"/>
          <w:bCs/>
          <w:sz w:val="20"/>
          <w:szCs w:val="20"/>
          <w:lang w:eastAsia="pl-PL"/>
        </w:rPr>
        <w:t xml:space="preserve">przy tym </w:t>
      </w:r>
      <w:r w:rsidR="000603FC">
        <w:rPr>
          <w:rFonts w:ascii="Trebuchet MS" w:eastAsia="Times New Roman" w:hAnsi="Trebuchet MS" w:cs="Times New Roman"/>
          <w:bCs/>
          <w:sz w:val="20"/>
          <w:szCs w:val="20"/>
          <w:lang w:eastAsia="pl-PL"/>
        </w:rPr>
        <w:t>Radnych. Jak</w:t>
      </w:r>
      <w:r w:rsidR="00462D98">
        <w:rPr>
          <w:rFonts w:ascii="Trebuchet MS" w:eastAsia="Times New Roman" w:hAnsi="Trebuchet MS" w:cs="Times New Roman"/>
          <w:bCs/>
          <w:sz w:val="20"/>
          <w:szCs w:val="20"/>
          <w:lang w:eastAsia="pl-PL"/>
        </w:rPr>
        <w:t>o naukę przekazano pozostałym, ż</w:t>
      </w:r>
      <w:r w:rsidR="000603FC">
        <w:rPr>
          <w:rFonts w:ascii="Trebuchet MS" w:eastAsia="Times New Roman" w:hAnsi="Trebuchet MS" w:cs="Times New Roman"/>
          <w:bCs/>
          <w:sz w:val="20"/>
          <w:szCs w:val="20"/>
          <w:lang w:eastAsia="pl-PL"/>
        </w:rPr>
        <w:t xml:space="preserve">e </w:t>
      </w:r>
      <w:r w:rsidR="00462D98">
        <w:rPr>
          <w:rFonts w:ascii="Trebuchet MS" w:eastAsia="Times New Roman" w:hAnsi="Trebuchet MS" w:cs="Times New Roman"/>
          <w:bCs/>
          <w:sz w:val="20"/>
          <w:szCs w:val="20"/>
          <w:lang w:eastAsia="pl-PL"/>
        </w:rPr>
        <w:t xml:space="preserve">zawsze </w:t>
      </w:r>
      <w:r w:rsidR="000603FC">
        <w:rPr>
          <w:rFonts w:ascii="Trebuchet MS" w:eastAsia="Times New Roman" w:hAnsi="Trebuchet MS" w:cs="Times New Roman"/>
          <w:bCs/>
          <w:sz w:val="20"/>
          <w:szCs w:val="20"/>
          <w:lang w:eastAsia="pl-PL"/>
        </w:rPr>
        <w:t xml:space="preserve">maja prawo odmówić odpowiedzi na zadawane pytania oraz – przede wszystkim – </w:t>
      </w:r>
      <w:r w:rsidR="000603FC" w:rsidRPr="000603FC">
        <w:rPr>
          <w:rFonts w:ascii="Trebuchet MS" w:eastAsia="Times New Roman" w:hAnsi="Trebuchet MS" w:cs="Times New Roman"/>
          <w:bCs/>
          <w:sz w:val="20"/>
          <w:szCs w:val="20"/>
          <w:u w:val="single"/>
          <w:lang w:eastAsia="pl-PL"/>
        </w:rPr>
        <w:t xml:space="preserve">zawsze powinni prosić </w:t>
      </w:r>
      <w:r w:rsidR="00462D98">
        <w:rPr>
          <w:rFonts w:ascii="Trebuchet MS" w:eastAsia="Times New Roman" w:hAnsi="Trebuchet MS" w:cs="Times New Roman"/>
          <w:bCs/>
          <w:sz w:val="20"/>
          <w:szCs w:val="20"/>
          <w:u w:val="single"/>
          <w:lang w:eastAsia="pl-PL"/>
        </w:rPr>
        <w:t>o autoryzację</w:t>
      </w:r>
      <w:r w:rsidR="000603FC" w:rsidRPr="000603FC">
        <w:rPr>
          <w:rFonts w:ascii="Trebuchet MS" w:eastAsia="Times New Roman" w:hAnsi="Trebuchet MS" w:cs="Times New Roman"/>
          <w:bCs/>
          <w:sz w:val="20"/>
          <w:szCs w:val="20"/>
          <w:u w:val="single"/>
          <w:lang w:eastAsia="pl-PL"/>
        </w:rPr>
        <w:t xml:space="preserve"> swoich wypowiedzi</w:t>
      </w:r>
      <w:r w:rsidR="000603FC">
        <w:rPr>
          <w:rFonts w:ascii="Trebuchet MS" w:eastAsia="Times New Roman" w:hAnsi="Trebuchet MS" w:cs="Times New Roman"/>
          <w:bCs/>
          <w:sz w:val="20"/>
          <w:szCs w:val="20"/>
          <w:lang w:eastAsia="pl-PL"/>
        </w:rPr>
        <w:t xml:space="preserve"> </w:t>
      </w:r>
      <w:r w:rsidR="00462D98">
        <w:rPr>
          <w:rFonts w:ascii="Trebuchet MS" w:eastAsia="Times New Roman" w:hAnsi="Trebuchet MS" w:cs="Times New Roman"/>
          <w:bCs/>
          <w:sz w:val="20"/>
          <w:szCs w:val="20"/>
          <w:lang w:eastAsia="pl-PL"/>
        </w:rPr>
        <w:t xml:space="preserve">a także </w:t>
      </w:r>
      <w:r w:rsidR="000603FC">
        <w:rPr>
          <w:rFonts w:ascii="Trebuchet MS" w:eastAsia="Times New Roman" w:hAnsi="Trebuchet MS" w:cs="Times New Roman"/>
          <w:bCs/>
          <w:sz w:val="20"/>
          <w:szCs w:val="20"/>
          <w:lang w:eastAsia="pl-PL"/>
        </w:rPr>
        <w:t xml:space="preserve">prosić </w:t>
      </w:r>
      <w:r w:rsidR="00462D98">
        <w:rPr>
          <w:rFonts w:ascii="Trebuchet MS" w:eastAsia="Times New Roman" w:hAnsi="Trebuchet MS" w:cs="Times New Roman"/>
          <w:bCs/>
          <w:sz w:val="20"/>
          <w:szCs w:val="20"/>
          <w:lang w:eastAsia="pl-PL"/>
        </w:rPr>
        <w:br/>
      </w:r>
      <w:r w:rsidR="000603FC">
        <w:rPr>
          <w:rFonts w:ascii="Trebuchet MS" w:eastAsia="Times New Roman" w:hAnsi="Trebuchet MS" w:cs="Times New Roman"/>
          <w:bCs/>
          <w:sz w:val="20"/>
          <w:szCs w:val="20"/>
          <w:lang w:eastAsia="pl-PL"/>
        </w:rPr>
        <w:t>o dokładne namiary na</w:t>
      </w:r>
      <w:r w:rsidR="00462D98">
        <w:rPr>
          <w:rFonts w:ascii="Trebuchet MS" w:eastAsia="Times New Roman" w:hAnsi="Trebuchet MS" w:cs="Times New Roman"/>
          <w:bCs/>
          <w:sz w:val="20"/>
          <w:szCs w:val="20"/>
          <w:lang w:eastAsia="pl-PL"/>
        </w:rPr>
        <w:t>/dane</w:t>
      </w:r>
      <w:r w:rsidR="000603FC">
        <w:rPr>
          <w:rFonts w:ascii="Trebuchet MS" w:eastAsia="Times New Roman" w:hAnsi="Trebuchet MS" w:cs="Times New Roman"/>
          <w:bCs/>
          <w:sz w:val="20"/>
          <w:szCs w:val="20"/>
          <w:lang w:eastAsia="pl-PL"/>
        </w:rPr>
        <w:t xml:space="preserve"> dziennikarza.</w:t>
      </w:r>
    </w:p>
    <w:p w:rsidR="00D11AAC" w:rsidRPr="00ED7C18" w:rsidRDefault="00D11AAC" w:rsidP="00D11AAC">
      <w:pPr>
        <w:spacing w:after="0" w:line="240" w:lineRule="auto"/>
        <w:jc w:val="both"/>
        <w:rPr>
          <w:rFonts w:ascii="Trebuchet MS" w:eastAsia="Times New Roman" w:hAnsi="Trebuchet MS" w:cs="Times New Roman"/>
          <w:bCs/>
          <w:sz w:val="20"/>
          <w:szCs w:val="20"/>
          <w:lang w:eastAsia="pl-PL"/>
        </w:rPr>
      </w:pPr>
    </w:p>
    <w:p w:rsidR="000603FC" w:rsidRPr="00ED7C18" w:rsidRDefault="00D11AAC" w:rsidP="00D11AAC">
      <w:pPr>
        <w:spacing w:after="0" w:line="240" w:lineRule="auto"/>
        <w:jc w:val="both"/>
        <w:rPr>
          <w:rFonts w:ascii="Trebuchet MS" w:eastAsia="Times New Roman" w:hAnsi="Trebuchet MS" w:cs="Times New Roman"/>
          <w:bCs/>
          <w:sz w:val="20"/>
          <w:szCs w:val="20"/>
          <w:lang w:eastAsia="pl-PL"/>
        </w:rPr>
      </w:pPr>
      <w:r w:rsidRPr="00D55324">
        <w:rPr>
          <w:rFonts w:ascii="Trebuchet MS" w:eastAsia="Times New Roman" w:hAnsi="Trebuchet MS" w:cs="Times New Roman"/>
          <w:b/>
          <w:bCs/>
          <w:sz w:val="20"/>
          <w:szCs w:val="20"/>
          <w:lang w:eastAsia="pl-PL"/>
        </w:rPr>
        <w:t>4.4.</w:t>
      </w:r>
      <w:r w:rsidR="000603FC">
        <w:rPr>
          <w:rFonts w:ascii="Trebuchet MS" w:eastAsia="Times New Roman" w:hAnsi="Trebuchet MS" w:cs="Times New Roman"/>
          <w:bCs/>
          <w:sz w:val="20"/>
          <w:szCs w:val="20"/>
          <w:lang w:eastAsia="pl-PL"/>
        </w:rPr>
        <w:t xml:space="preserve"> Pan Valentino </w:t>
      </w:r>
      <w:proofErr w:type="spellStart"/>
      <w:r w:rsidR="000603FC">
        <w:rPr>
          <w:rFonts w:ascii="Trebuchet MS" w:eastAsia="Times New Roman" w:hAnsi="Trebuchet MS" w:cs="Times New Roman"/>
          <w:bCs/>
          <w:sz w:val="20"/>
          <w:szCs w:val="20"/>
          <w:lang w:eastAsia="pl-PL"/>
        </w:rPr>
        <w:t>Schirru</w:t>
      </w:r>
      <w:proofErr w:type="spellEnd"/>
      <w:r w:rsidR="000603FC">
        <w:rPr>
          <w:rFonts w:ascii="Trebuchet MS" w:eastAsia="Times New Roman" w:hAnsi="Trebuchet MS" w:cs="Times New Roman"/>
          <w:bCs/>
          <w:sz w:val="20"/>
          <w:szCs w:val="20"/>
          <w:lang w:eastAsia="pl-PL"/>
        </w:rPr>
        <w:t xml:space="preserve"> spotkał się z Członkami Rady podczas Dyżur</w:t>
      </w:r>
      <w:r w:rsidR="00462D98">
        <w:rPr>
          <w:rFonts w:ascii="Trebuchet MS" w:eastAsia="Times New Roman" w:hAnsi="Trebuchet MS" w:cs="Times New Roman"/>
          <w:bCs/>
          <w:sz w:val="20"/>
          <w:szCs w:val="20"/>
          <w:lang w:eastAsia="pl-PL"/>
        </w:rPr>
        <w:t>u Radnych w d</w:t>
      </w:r>
      <w:r w:rsidR="000603FC">
        <w:rPr>
          <w:rFonts w:ascii="Trebuchet MS" w:eastAsia="Times New Roman" w:hAnsi="Trebuchet MS" w:cs="Times New Roman"/>
          <w:bCs/>
          <w:sz w:val="20"/>
          <w:szCs w:val="20"/>
          <w:lang w:eastAsia="pl-PL"/>
        </w:rPr>
        <w:t xml:space="preserve">niu </w:t>
      </w:r>
      <w:r w:rsidR="00462D98">
        <w:rPr>
          <w:rFonts w:ascii="Trebuchet MS" w:eastAsia="Times New Roman" w:hAnsi="Trebuchet MS" w:cs="Times New Roman"/>
          <w:bCs/>
          <w:sz w:val="20"/>
          <w:szCs w:val="20"/>
          <w:lang w:eastAsia="pl-PL"/>
        </w:rPr>
        <w:br/>
      </w:r>
      <w:r w:rsidR="000603FC">
        <w:rPr>
          <w:rFonts w:ascii="Trebuchet MS" w:eastAsia="Times New Roman" w:hAnsi="Trebuchet MS" w:cs="Times New Roman"/>
          <w:bCs/>
          <w:sz w:val="20"/>
          <w:szCs w:val="20"/>
          <w:lang w:eastAsia="pl-PL"/>
        </w:rPr>
        <w:t>22 listopada. Jego pomysły wydają się interesujące i włączony</w:t>
      </w:r>
      <w:r w:rsidR="00462D98">
        <w:rPr>
          <w:rFonts w:ascii="Trebuchet MS" w:eastAsia="Times New Roman" w:hAnsi="Trebuchet MS" w:cs="Times New Roman"/>
          <w:bCs/>
          <w:sz w:val="20"/>
          <w:szCs w:val="20"/>
          <w:lang w:eastAsia="pl-PL"/>
        </w:rPr>
        <w:t xml:space="preserve"> on</w:t>
      </w:r>
      <w:r w:rsidR="000603FC">
        <w:rPr>
          <w:rFonts w:ascii="Trebuchet MS" w:eastAsia="Times New Roman" w:hAnsi="Trebuchet MS" w:cs="Times New Roman"/>
          <w:bCs/>
          <w:sz w:val="20"/>
          <w:szCs w:val="20"/>
          <w:lang w:eastAsia="pl-PL"/>
        </w:rPr>
        <w:t xml:space="preserve"> już </w:t>
      </w:r>
      <w:r w:rsidR="00462D98">
        <w:rPr>
          <w:rFonts w:ascii="Trebuchet MS" w:eastAsia="Times New Roman" w:hAnsi="Trebuchet MS" w:cs="Times New Roman"/>
          <w:bCs/>
          <w:sz w:val="20"/>
          <w:szCs w:val="20"/>
          <w:lang w:eastAsia="pl-PL"/>
        </w:rPr>
        <w:t>został w</w:t>
      </w:r>
      <w:r w:rsidR="000603FC">
        <w:rPr>
          <w:rFonts w:ascii="Trebuchet MS" w:eastAsia="Times New Roman" w:hAnsi="Trebuchet MS" w:cs="Times New Roman"/>
          <w:bCs/>
          <w:sz w:val="20"/>
          <w:szCs w:val="20"/>
          <w:lang w:eastAsia="pl-PL"/>
        </w:rPr>
        <w:t xml:space="preserve"> prace wdrożeniowe gdańskiego Modelu Integracji Imigrantów oraz dołączony do listy dystrybucyjnej</w:t>
      </w:r>
      <w:r w:rsidR="00462D98">
        <w:rPr>
          <w:rFonts w:ascii="Trebuchet MS" w:eastAsia="Times New Roman" w:hAnsi="Trebuchet MS" w:cs="Times New Roman"/>
          <w:bCs/>
          <w:sz w:val="20"/>
          <w:szCs w:val="20"/>
          <w:lang w:eastAsia="pl-PL"/>
        </w:rPr>
        <w:t xml:space="preserve"> Modelu</w:t>
      </w:r>
      <w:r w:rsidR="000603FC">
        <w:rPr>
          <w:rFonts w:ascii="Trebuchet MS" w:eastAsia="Times New Roman" w:hAnsi="Trebuchet MS" w:cs="Times New Roman"/>
          <w:bCs/>
          <w:sz w:val="20"/>
          <w:szCs w:val="20"/>
          <w:lang w:eastAsia="pl-PL"/>
        </w:rPr>
        <w:t>. Radni utrzymują stanowisko, aby osoby zainteresowane d</w:t>
      </w:r>
      <w:r w:rsidR="00462D98">
        <w:rPr>
          <w:rFonts w:ascii="Trebuchet MS" w:eastAsia="Times New Roman" w:hAnsi="Trebuchet MS" w:cs="Times New Roman"/>
          <w:bCs/>
          <w:sz w:val="20"/>
          <w:szCs w:val="20"/>
          <w:lang w:eastAsia="pl-PL"/>
        </w:rPr>
        <w:t>ołączeniem do prac integracyjnych</w:t>
      </w:r>
      <w:r w:rsidR="000603FC">
        <w:rPr>
          <w:rFonts w:ascii="Trebuchet MS" w:eastAsia="Times New Roman" w:hAnsi="Trebuchet MS" w:cs="Times New Roman"/>
          <w:bCs/>
          <w:sz w:val="20"/>
          <w:szCs w:val="20"/>
          <w:lang w:eastAsia="pl-PL"/>
        </w:rPr>
        <w:t xml:space="preserve"> bądź</w:t>
      </w:r>
      <w:r w:rsidR="00462D98">
        <w:rPr>
          <w:rFonts w:ascii="Trebuchet MS" w:eastAsia="Times New Roman" w:hAnsi="Trebuchet MS" w:cs="Times New Roman"/>
          <w:bCs/>
          <w:sz w:val="20"/>
          <w:szCs w:val="20"/>
          <w:lang w:eastAsia="pl-PL"/>
        </w:rPr>
        <w:t xml:space="preserve"> też zainteresowanych</w:t>
      </w:r>
      <w:r w:rsidR="000603FC">
        <w:rPr>
          <w:rFonts w:ascii="Trebuchet MS" w:eastAsia="Times New Roman" w:hAnsi="Trebuchet MS" w:cs="Times New Roman"/>
          <w:bCs/>
          <w:sz w:val="20"/>
          <w:szCs w:val="20"/>
          <w:lang w:eastAsia="pl-PL"/>
        </w:rPr>
        <w:t xml:space="preserve"> zastaniem Członkiem Rady, najpierw zapraszać na dyżury Radnych i włączać </w:t>
      </w:r>
      <w:r w:rsidR="00462D98">
        <w:rPr>
          <w:rFonts w:ascii="Trebuchet MS" w:eastAsia="Times New Roman" w:hAnsi="Trebuchet MS" w:cs="Times New Roman"/>
          <w:bCs/>
          <w:sz w:val="20"/>
          <w:szCs w:val="20"/>
          <w:lang w:eastAsia="pl-PL"/>
        </w:rPr>
        <w:br/>
      </w:r>
      <w:r w:rsidR="000603FC">
        <w:rPr>
          <w:rFonts w:ascii="Trebuchet MS" w:eastAsia="Times New Roman" w:hAnsi="Trebuchet MS" w:cs="Times New Roman"/>
          <w:bCs/>
          <w:sz w:val="20"/>
          <w:szCs w:val="20"/>
          <w:lang w:eastAsia="pl-PL"/>
        </w:rPr>
        <w:t>do prac nad Modelem, potem ewentualnie przedstawić ich kandydatury na kolejną kadencję Rady.</w:t>
      </w:r>
    </w:p>
    <w:p w:rsidR="00D11AAC" w:rsidRPr="00ED7C18" w:rsidRDefault="000603FC" w:rsidP="00D11AAC">
      <w:pPr>
        <w:spacing w:after="0" w:line="240" w:lineRule="auto"/>
        <w:jc w:val="both"/>
        <w:rPr>
          <w:rFonts w:ascii="Trebuchet MS" w:eastAsia="Times New Roman" w:hAnsi="Trebuchet MS" w:cs="Times New Roman"/>
          <w:bCs/>
          <w:sz w:val="20"/>
          <w:szCs w:val="20"/>
          <w:lang w:eastAsia="pl-PL"/>
        </w:rPr>
      </w:pPr>
      <w:r>
        <w:rPr>
          <w:rFonts w:ascii="Trebuchet MS" w:eastAsia="Times New Roman" w:hAnsi="Trebuchet MS" w:cs="Times New Roman"/>
          <w:bCs/>
          <w:sz w:val="20"/>
          <w:szCs w:val="20"/>
          <w:lang w:eastAsia="pl-PL"/>
        </w:rPr>
        <w:br/>
      </w:r>
      <w:r w:rsidR="00D11AAC" w:rsidRPr="00D55324">
        <w:rPr>
          <w:rFonts w:ascii="Trebuchet MS" w:eastAsia="Times New Roman" w:hAnsi="Trebuchet MS" w:cs="Times New Roman"/>
          <w:b/>
          <w:bCs/>
          <w:sz w:val="20"/>
          <w:szCs w:val="20"/>
          <w:lang w:eastAsia="pl-PL"/>
        </w:rPr>
        <w:t>4.5.</w:t>
      </w:r>
      <w:r>
        <w:rPr>
          <w:rFonts w:ascii="Trebuchet MS" w:eastAsia="Times New Roman" w:hAnsi="Trebuchet MS" w:cs="Times New Roman"/>
          <w:bCs/>
          <w:sz w:val="20"/>
          <w:szCs w:val="20"/>
          <w:lang w:eastAsia="pl-PL"/>
        </w:rPr>
        <w:t xml:space="preserve"> </w:t>
      </w:r>
      <w:r w:rsidR="00D55324">
        <w:rPr>
          <w:rFonts w:ascii="Trebuchet MS" w:eastAsia="Times New Roman" w:hAnsi="Trebuchet MS" w:cs="Times New Roman"/>
          <w:bCs/>
          <w:sz w:val="20"/>
          <w:szCs w:val="20"/>
          <w:lang w:eastAsia="pl-PL"/>
        </w:rPr>
        <w:t>Rozwinięto w Ad.2.</w:t>
      </w:r>
    </w:p>
    <w:p w:rsidR="00D11AAC" w:rsidRPr="00F72336" w:rsidRDefault="00D11AAC" w:rsidP="00D11AAC">
      <w:pPr>
        <w:spacing w:after="0" w:line="240" w:lineRule="auto"/>
        <w:jc w:val="both"/>
        <w:rPr>
          <w:rFonts w:ascii="Trebuchet MS" w:eastAsia="Times New Roman" w:hAnsi="Trebuchet MS" w:cs="Times New Roman"/>
          <w:bCs/>
          <w:sz w:val="20"/>
          <w:szCs w:val="20"/>
          <w:lang w:eastAsia="pl-PL"/>
        </w:rPr>
      </w:pPr>
    </w:p>
    <w:p w:rsidR="00D55324" w:rsidRDefault="00D11AAC" w:rsidP="002D684E">
      <w:pPr>
        <w:spacing w:after="0" w:line="240" w:lineRule="auto"/>
        <w:jc w:val="both"/>
        <w:rPr>
          <w:rFonts w:ascii="Trebuchet MS" w:eastAsia="Times New Roman" w:hAnsi="Trebuchet MS" w:cs="Times New Roman"/>
          <w:bCs/>
          <w:sz w:val="20"/>
          <w:szCs w:val="20"/>
          <w:lang w:eastAsia="pl-PL"/>
        </w:rPr>
      </w:pPr>
      <w:r>
        <w:rPr>
          <w:rFonts w:ascii="Trebuchet MS" w:eastAsia="Times New Roman" w:hAnsi="Trebuchet MS" w:cs="Times New Roman"/>
          <w:b/>
          <w:bCs/>
          <w:sz w:val="20"/>
          <w:szCs w:val="20"/>
          <w:lang w:eastAsia="pl-PL"/>
        </w:rPr>
        <w:t>Ad.5</w:t>
      </w:r>
      <w:r w:rsidRPr="00F72336">
        <w:rPr>
          <w:rFonts w:ascii="Trebuchet MS" w:eastAsia="Times New Roman" w:hAnsi="Trebuchet MS" w:cs="Times New Roman"/>
          <w:b/>
          <w:bCs/>
          <w:sz w:val="20"/>
          <w:szCs w:val="20"/>
          <w:lang w:eastAsia="pl-PL"/>
        </w:rPr>
        <w:t xml:space="preserve">. </w:t>
      </w:r>
      <w:r w:rsidR="002D684E" w:rsidRPr="002D684E">
        <w:rPr>
          <w:rFonts w:ascii="Trebuchet MS" w:eastAsia="Times New Roman" w:hAnsi="Trebuchet MS" w:cs="Times New Roman"/>
          <w:bCs/>
          <w:sz w:val="20"/>
          <w:szCs w:val="20"/>
          <w:lang w:eastAsia="pl-PL"/>
        </w:rPr>
        <w:t>Sprawy wniesione:</w:t>
      </w:r>
    </w:p>
    <w:p w:rsidR="00D55324" w:rsidRDefault="00D55324" w:rsidP="002D684E">
      <w:pPr>
        <w:spacing w:after="0" w:line="240" w:lineRule="auto"/>
        <w:jc w:val="both"/>
        <w:rPr>
          <w:rFonts w:ascii="Trebuchet MS" w:eastAsia="Times New Roman" w:hAnsi="Trebuchet MS" w:cs="Times New Roman"/>
          <w:bCs/>
          <w:sz w:val="20"/>
          <w:szCs w:val="20"/>
          <w:lang w:eastAsia="pl-PL"/>
        </w:rPr>
      </w:pPr>
    </w:p>
    <w:p w:rsidR="002D684E" w:rsidRDefault="002D684E" w:rsidP="002D684E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rebuchet MS" w:eastAsia="Times New Roman" w:hAnsi="Trebuchet MS" w:cs="Times New Roman"/>
          <w:bCs/>
          <w:sz w:val="20"/>
          <w:szCs w:val="20"/>
          <w:lang w:eastAsia="pl-PL"/>
        </w:rPr>
      </w:pPr>
      <w:r w:rsidRPr="002D684E">
        <w:rPr>
          <w:rFonts w:ascii="Trebuchet MS" w:eastAsia="Times New Roman" w:hAnsi="Trebuchet MS" w:cs="Times New Roman"/>
          <w:bCs/>
          <w:sz w:val="20"/>
          <w:szCs w:val="20"/>
          <w:lang w:eastAsia="pl-PL"/>
        </w:rPr>
        <w:t xml:space="preserve">Sesja RMG w dniu 18.XII – Międzynarodowym Dniu Migrantów – być może </w:t>
      </w:r>
      <w:r w:rsidR="00D55324">
        <w:rPr>
          <w:rFonts w:ascii="Trebuchet MS" w:eastAsia="Times New Roman" w:hAnsi="Trebuchet MS" w:cs="Times New Roman"/>
          <w:bCs/>
          <w:sz w:val="20"/>
          <w:szCs w:val="20"/>
          <w:lang w:eastAsia="pl-PL"/>
        </w:rPr>
        <w:t>Radni otrzymają zaproszenie do  wystąpienia</w:t>
      </w:r>
      <w:r w:rsidRPr="002D684E">
        <w:rPr>
          <w:rFonts w:ascii="Trebuchet MS" w:eastAsia="Times New Roman" w:hAnsi="Trebuchet MS" w:cs="Times New Roman"/>
          <w:bCs/>
          <w:sz w:val="20"/>
          <w:szCs w:val="20"/>
          <w:lang w:eastAsia="pl-PL"/>
        </w:rPr>
        <w:t xml:space="preserve"> podczas sesji Rady Miasta Gdańska</w:t>
      </w:r>
      <w:r>
        <w:rPr>
          <w:rFonts w:ascii="Trebuchet MS" w:eastAsia="Times New Roman" w:hAnsi="Trebuchet MS" w:cs="Times New Roman"/>
          <w:bCs/>
          <w:sz w:val="20"/>
          <w:szCs w:val="20"/>
          <w:lang w:eastAsia="pl-PL"/>
        </w:rPr>
        <w:t>;</w:t>
      </w:r>
    </w:p>
    <w:p w:rsidR="002D684E" w:rsidRPr="002D684E" w:rsidRDefault="002D684E" w:rsidP="002D684E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rebuchet MS" w:eastAsia="Times New Roman" w:hAnsi="Trebuchet MS" w:cs="Times New Roman"/>
          <w:bCs/>
          <w:sz w:val="20"/>
          <w:szCs w:val="20"/>
          <w:lang w:eastAsia="pl-PL"/>
        </w:rPr>
      </w:pPr>
      <w:r>
        <w:rPr>
          <w:rFonts w:ascii="Trebuchet MS" w:eastAsia="Times New Roman" w:hAnsi="Trebuchet MS" w:cs="Times New Roman"/>
          <w:bCs/>
          <w:sz w:val="20"/>
          <w:szCs w:val="20"/>
          <w:lang w:eastAsia="pl-PL"/>
        </w:rPr>
        <w:t xml:space="preserve">Stanisława </w:t>
      </w:r>
      <w:proofErr w:type="spellStart"/>
      <w:r>
        <w:rPr>
          <w:rFonts w:ascii="Trebuchet MS" w:eastAsia="Times New Roman" w:hAnsi="Trebuchet MS" w:cs="Times New Roman"/>
          <w:bCs/>
          <w:sz w:val="20"/>
          <w:szCs w:val="20"/>
          <w:lang w:eastAsia="pl-PL"/>
        </w:rPr>
        <w:t>Vuler</w:t>
      </w:r>
      <w:proofErr w:type="spellEnd"/>
      <w:r>
        <w:rPr>
          <w:rFonts w:ascii="Trebuchet MS" w:eastAsia="Times New Roman" w:hAnsi="Trebuchet MS" w:cs="Times New Roman"/>
          <w:bCs/>
          <w:sz w:val="20"/>
          <w:szCs w:val="20"/>
          <w:lang w:eastAsia="pl-PL"/>
        </w:rPr>
        <w:t xml:space="preserve">: sprawa wystąpienia o </w:t>
      </w:r>
      <w:r w:rsidR="00D55324">
        <w:rPr>
          <w:rFonts w:ascii="Trebuchet MS" w:eastAsia="Times New Roman" w:hAnsi="Trebuchet MS" w:cs="Times New Roman"/>
          <w:bCs/>
          <w:sz w:val="20"/>
          <w:szCs w:val="20"/>
          <w:lang w:eastAsia="pl-PL"/>
        </w:rPr>
        <w:t xml:space="preserve">przydział i użyczenie </w:t>
      </w:r>
      <w:r>
        <w:rPr>
          <w:rFonts w:ascii="Trebuchet MS" w:eastAsia="Times New Roman" w:hAnsi="Trebuchet MS" w:cs="Times New Roman"/>
          <w:bCs/>
          <w:sz w:val="20"/>
          <w:szCs w:val="20"/>
          <w:lang w:eastAsia="pl-PL"/>
        </w:rPr>
        <w:t>lokal</w:t>
      </w:r>
      <w:r w:rsidR="00D55324">
        <w:rPr>
          <w:rFonts w:ascii="Trebuchet MS" w:eastAsia="Times New Roman" w:hAnsi="Trebuchet MS" w:cs="Times New Roman"/>
          <w:bCs/>
          <w:sz w:val="20"/>
          <w:szCs w:val="20"/>
          <w:lang w:eastAsia="pl-PL"/>
        </w:rPr>
        <w:t>u</w:t>
      </w:r>
      <w:r>
        <w:rPr>
          <w:rFonts w:ascii="Trebuchet MS" w:eastAsia="Times New Roman" w:hAnsi="Trebuchet MS" w:cs="Times New Roman"/>
          <w:bCs/>
          <w:sz w:val="20"/>
          <w:szCs w:val="20"/>
          <w:lang w:eastAsia="pl-PL"/>
        </w:rPr>
        <w:t xml:space="preserve"> do Prezydenta</w:t>
      </w:r>
      <w:r w:rsidR="00D55324">
        <w:rPr>
          <w:rFonts w:ascii="Trebuchet MS" w:eastAsia="Times New Roman" w:hAnsi="Trebuchet MS" w:cs="Times New Roman"/>
          <w:bCs/>
          <w:sz w:val="20"/>
          <w:szCs w:val="20"/>
          <w:lang w:eastAsia="pl-PL"/>
        </w:rPr>
        <w:t xml:space="preserve"> Adamowicza przez Stowarzyszenie „Przyjazne Pomorze”</w:t>
      </w:r>
      <w:r w:rsidR="00462D98">
        <w:rPr>
          <w:rFonts w:ascii="Trebuchet MS" w:eastAsia="Times New Roman" w:hAnsi="Trebuchet MS" w:cs="Times New Roman"/>
          <w:bCs/>
          <w:sz w:val="20"/>
          <w:szCs w:val="20"/>
          <w:lang w:eastAsia="pl-PL"/>
        </w:rPr>
        <w:t xml:space="preserve"> ze Stogów</w:t>
      </w:r>
      <w:r w:rsidR="00D55324">
        <w:rPr>
          <w:rFonts w:ascii="Trebuchet MS" w:eastAsia="Times New Roman" w:hAnsi="Trebuchet MS" w:cs="Times New Roman"/>
          <w:bCs/>
          <w:sz w:val="20"/>
          <w:szCs w:val="20"/>
          <w:lang w:eastAsia="pl-PL"/>
        </w:rPr>
        <w:t xml:space="preserve">; poruszono kwestię czy </w:t>
      </w:r>
      <w:r w:rsidR="00462D98">
        <w:rPr>
          <w:rFonts w:ascii="Trebuchet MS" w:eastAsia="Times New Roman" w:hAnsi="Trebuchet MS" w:cs="Times New Roman"/>
          <w:bCs/>
          <w:sz w:val="20"/>
          <w:szCs w:val="20"/>
          <w:lang w:eastAsia="pl-PL"/>
        </w:rPr>
        <w:br/>
      </w:r>
      <w:r w:rsidR="00D55324">
        <w:rPr>
          <w:rFonts w:ascii="Trebuchet MS" w:eastAsia="Times New Roman" w:hAnsi="Trebuchet MS" w:cs="Times New Roman"/>
          <w:bCs/>
          <w:sz w:val="20"/>
          <w:szCs w:val="20"/>
          <w:lang w:eastAsia="pl-PL"/>
        </w:rPr>
        <w:t>i na ile Radni powinni interweniować w indywidualne przypadki szerszej polityki komunalnej Miasta.</w:t>
      </w:r>
    </w:p>
    <w:p w:rsidR="002D684E" w:rsidRDefault="002D684E" w:rsidP="002D684E">
      <w:p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sz w:val="20"/>
          <w:szCs w:val="20"/>
          <w:lang w:eastAsia="pl-PL"/>
        </w:rPr>
      </w:pPr>
      <w:bookmarkStart w:id="0" w:name="_GoBack"/>
      <w:bookmarkEnd w:id="0"/>
    </w:p>
    <w:p w:rsidR="00D11AAC" w:rsidRPr="00F72336" w:rsidRDefault="00D11AAC" w:rsidP="00D11AAC">
      <w:pPr>
        <w:spacing w:after="0" w:line="240" w:lineRule="auto"/>
        <w:jc w:val="both"/>
        <w:rPr>
          <w:rFonts w:ascii="Trebuchet MS" w:eastAsia="Times New Roman" w:hAnsi="Trebuchet MS" w:cs="Times New Roman"/>
          <w:bCs/>
          <w:sz w:val="20"/>
          <w:szCs w:val="20"/>
          <w:lang w:eastAsia="pl-PL"/>
        </w:rPr>
      </w:pPr>
      <w:r>
        <w:rPr>
          <w:rFonts w:ascii="Trebuchet MS" w:eastAsia="Times New Roman" w:hAnsi="Trebuchet MS" w:cs="Times New Roman"/>
          <w:b/>
          <w:bCs/>
          <w:sz w:val="20"/>
          <w:szCs w:val="20"/>
          <w:lang w:eastAsia="pl-PL"/>
        </w:rPr>
        <w:t>Ad.6</w:t>
      </w:r>
      <w:r w:rsidRPr="00F72336">
        <w:rPr>
          <w:rFonts w:ascii="Trebuchet MS" w:eastAsia="Times New Roman" w:hAnsi="Trebuchet MS" w:cs="Times New Roman"/>
          <w:b/>
          <w:bCs/>
          <w:sz w:val="20"/>
          <w:szCs w:val="20"/>
          <w:lang w:eastAsia="pl-PL"/>
        </w:rPr>
        <w:t>.</w:t>
      </w:r>
      <w:r w:rsidRPr="00F72336">
        <w:rPr>
          <w:rFonts w:ascii="Trebuchet MS" w:eastAsia="Times New Roman" w:hAnsi="Trebuchet MS" w:cs="Times New Roman"/>
          <w:bCs/>
          <w:sz w:val="20"/>
          <w:szCs w:val="20"/>
          <w:lang w:eastAsia="pl-PL"/>
        </w:rPr>
        <w:t xml:space="preserve"> </w:t>
      </w:r>
      <w:r>
        <w:rPr>
          <w:rFonts w:ascii="Trebuchet MS" w:eastAsia="Times New Roman" w:hAnsi="Trebuchet MS" w:cs="Times New Roman"/>
          <w:bCs/>
          <w:sz w:val="20"/>
          <w:szCs w:val="20"/>
          <w:lang w:eastAsia="pl-PL"/>
        </w:rPr>
        <w:t xml:space="preserve">Posiedzenie zakończył </w:t>
      </w:r>
      <w:r w:rsidR="002D684E">
        <w:rPr>
          <w:rFonts w:ascii="Trebuchet MS" w:eastAsia="Times New Roman" w:hAnsi="Trebuchet MS" w:cs="Times New Roman"/>
          <w:bCs/>
          <w:sz w:val="20"/>
          <w:szCs w:val="20"/>
          <w:lang w:eastAsia="pl-PL"/>
        </w:rPr>
        <w:t xml:space="preserve">Karel Doliński. </w:t>
      </w:r>
      <w:r w:rsidRPr="00F72336">
        <w:rPr>
          <w:rFonts w:ascii="Trebuchet MS" w:eastAsia="Times New Roman" w:hAnsi="Trebuchet MS" w:cs="Times New Roman"/>
          <w:bCs/>
          <w:sz w:val="20"/>
          <w:szCs w:val="20"/>
          <w:lang w:eastAsia="pl-PL"/>
        </w:rPr>
        <w:t>Według harmonogramu posiedzeń Rady kolejne sp</w:t>
      </w:r>
      <w:r>
        <w:rPr>
          <w:rFonts w:ascii="Trebuchet MS" w:eastAsia="Times New Roman" w:hAnsi="Trebuchet MS" w:cs="Times New Roman"/>
          <w:bCs/>
          <w:sz w:val="20"/>
          <w:szCs w:val="20"/>
          <w:lang w:eastAsia="pl-PL"/>
        </w:rPr>
        <w:t>otkanie</w:t>
      </w:r>
      <w:r w:rsidR="002D684E">
        <w:rPr>
          <w:rFonts w:ascii="Trebuchet MS" w:eastAsia="Times New Roman" w:hAnsi="Trebuchet MS" w:cs="Times New Roman"/>
          <w:bCs/>
          <w:sz w:val="20"/>
          <w:szCs w:val="20"/>
          <w:lang w:eastAsia="pl-PL"/>
        </w:rPr>
        <w:t xml:space="preserve"> odbędzie się we wtorek 16.</w:t>
      </w:r>
      <w:r>
        <w:rPr>
          <w:rFonts w:ascii="Trebuchet MS" w:eastAsia="Times New Roman" w:hAnsi="Trebuchet MS" w:cs="Times New Roman"/>
          <w:bCs/>
          <w:sz w:val="20"/>
          <w:szCs w:val="20"/>
          <w:lang w:eastAsia="pl-PL"/>
        </w:rPr>
        <w:t>I</w:t>
      </w:r>
      <w:r w:rsidR="002D684E">
        <w:rPr>
          <w:rFonts w:ascii="Trebuchet MS" w:eastAsia="Times New Roman" w:hAnsi="Trebuchet MS" w:cs="Times New Roman"/>
          <w:bCs/>
          <w:sz w:val="20"/>
          <w:szCs w:val="20"/>
          <w:lang w:eastAsia="pl-PL"/>
        </w:rPr>
        <w:t>.2018</w:t>
      </w:r>
      <w:r w:rsidRPr="00F72336">
        <w:rPr>
          <w:rFonts w:ascii="Trebuchet MS" w:eastAsia="Times New Roman" w:hAnsi="Trebuchet MS" w:cs="Times New Roman"/>
          <w:bCs/>
          <w:sz w:val="20"/>
          <w:szCs w:val="20"/>
          <w:lang w:eastAsia="pl-PL"/>
        </w:rPr>
        <w:t xml:space="preserve"> r., ECS, III piętro, sala nr 5 w godzinach 16.00-18.00. </w:t>
      </w:r>
      <w:r w:rsidR="002D684E">
        <w:rPr>
          <w:rFonts w:ascii="Trebuchet MS" w:eastAsia="Times New Roman" w:hAnsi="Trebuchet MS" w:cs="Times New Roman"/>
          <w:bCs/>
          <w:sz w:val="20"/>
          <w:szCs w:val="20"/>
          <w:lang w:eastAsia="pl-PL"/>
        </w:rPr>
        <w:br/>
      </w:r>
      <w:r w:rsidRPr="00F72336">
        <w:rPr>
          <w:rFonts w:ascii="Trebuchet MS" w:eastAsia="Times New Roman" w:hAnsi="Trebuchet MS" w:cs="Times New Roman"/>
          <w:sz w:val="20"/>
          <w:szCs w:val="20"/>
          <w:lang w:eastAsia="pl-PL"/>
        </w:rPr>
        <w:t>Na tym protokół zakończono.</w:t>
      </w:r>
    </w:p>
    <w:p w:rsidR="00D11AAC" w:rsidRPr="00F72336" w:rsidRDefault="00D11AAC" w:rsidP="00D11AAC">
      <w:p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sz w:val="20"/>
          <w:szCs w:val="20"/>
          <w:lang w:eastAsia="pl-PL"/>
        </w:rPr>
      </w:pPr>
      <w:r w:rsidRPr="00F72336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                                                                          </w:t>
      </w:r>
    </w:p>
    <w:p w:rsidR="00D11AAC" w:rsidRDefault="00D11AAC" w:rsidP="00D11AAC">
      <w:pPr>
        <w:spacing w:after="0" w:line="24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F72336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Protokół sporządziła Paulina </w:t>
      </w:r>
      <w:proofErr w:type="spellStart"/>
      <w:r w:rsidRPr="00F72336">
        <w:rPr>
          <w:rFonts w:ascii="Trebuchet MS" w:eastAsia="Times New Roman" w:hAnsi="Trebuchet MS" w:cs="Times New Roman"/>
          <w:sz w:val="20"/>
          <w:szCs w:val="20"/>
          <w:lang w:eastAsia="pl-PL"/>
        </w:rPr>
        <w:t>Wlaźlak</w:t>
      </w:r>
      <w:proofErr w:type="spellEnd"/>
      <w:r w:rsidRPr="00F72336">
        <w:rPr>
          <w:rFonts w:ascii="Trebuchet MS" w:eastAsia="Times New Roman" w:hAnsi="Trebuchet MS" w:cs="Times New Roman"/>
          <w:sz w:val="20"/>
          <w:szCs w:val="20"/>
          <w:lang w:eastAsia="pl-PL"/>
        </w:rPr>
        <w:t>.</w:t>
      </w:r>
    </w:p>
    <w:p w:rsidR="00A14FF9" w:rsidRDefault="000C751A"/>
    <w:sectPr w:rsidR="00A14F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25B5C"/>
    <w:multiLevelType w:val="hybridMultilevel"/>
    <w:tmpl w:val="361C34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E21F0D"/>
    <w:multiLevelType w:val="hybridMultilevel"/>
    <w:tmpl w:val="07964FA6"/>
    <w:lvl w:ilvl="0" w:tplc="7AB2931C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6320798"/>
    <w:multiLevelType w:val="hybridMultilevel"/>
    <w:tmpl w:val="DC8ED3BE"/>
    <w:lvl w:ilvl="0" w:tplc="DF928B9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4F9"/>
    <w:rsid w:val="000603FC"/>
    <w:rsid w:val="000C751A"/>
    <w:rsid w:val="002A3D33"/>
    <w:rsid w:val="002D684E"/>
    <w:rsid w:val="00462D98"/>
    <w:rsid w:val="00570D8D"/>
    <w:rsid w:val="00B461A4"/>
    <w:rsid w:val="00C278C6"/>
    <w:rsid w:val="00D11AAC"/>
    <w:rsid w:val="00D55324"/>
    <w:rsid w:val="00DD5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1A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11AAC"/>
    <w:pPr>
      <w:autoSpaceDE w:val="0"/>
      <w:autoSpaceDN w:val="0"/>
      <w:adjustRightInd w:val="0"/>
      <w:spacing w:after="0" w:line="240" w:lineRule="auto"/>
    </w:pPr>
    <w:rPr>
      <w:rFonts w:ascii="Monotype Corsiva" w:hAnsi="Monotype Corsiva" w:cs="Monotype Corsiv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11AA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11AA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1A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11AAC"/>
    <w:pPr>
      <w:autoSpaceDE w:val="0"/>
      <w:autoSpaceDN w:val="0"/>
      <w:adjustRightInd w:val="0"/>
      <w:spacing w:after="0" w:line="240" w:lineRule="auto"/>
    </w:pPr>
    <w:rPr>
      <w:rFonts w:ascii="Monotype Corsiva" w:hAnsi="Monotype Corsiva" w:cs="Monotype Corsiv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11AA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11A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873</Words>
  <Characters>5241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Wlaźlak Paulina</dc:creator>
  <cp:keywords/>
  <dc:description/>
  <cp:lastModifiedBy>Wlaźlak Paulina</cp:lastModifiedBy>
  <cp:revision>2</cp:revision>
  <cp:lastPrinted>2017-12-06T11:19:00Z</cp:lastPrinted>
  <dcterms:created xsi:type="dcterms:W3CDTF">2017-12-06T09:07:00Z</dcterms:created>
  <dcterms:modified xsi:type="dcterms:W3CDTF">2017-12-06T11:29:00Z</dcterms:modified>
</cp:coreProperties>
</file>